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B694D" w14:textId="77777777" w:rsidR="009078B7" w:rsidRPr="00AC7846" w:rsidRDefault="009078B7" w:rsidP="009078B7">
      <w:pPr>
        <w:pStyle w:val="ListParagraph"/>
        <w:ind w:right="996"/>
        <w:jc w:val="right"/>
        <w:rPr>
          <w:b/>
          <w:noProof/>
          <w:sz w:val="20"/>
          <w:szCs w:val="20"/>
          <w:lang w:val="lv-LV"/>
        </w:rPr>
      </w:pPr>
      <w:r w:rsidRPr="00AC7846">
        <w:rPr>
          <w:b/>
          <w:noProof/>
          <w:sz w:val="20"/>
          <w:szCs w:val="20"/>
          <w:lang w:val="lv-LV"/>
        </w:rPr>
        <w:t>Annex 2</w:t>
      </w:r>
    </w:p>
    <w:p w14:paraId="401393AD" w14:textId="06D879A3" w:rsidR="009078B7" w:rsidRPr="00EB624E" w:rsidRDefault="009078B7" w:rsidP="009078B7">
      <w:pPr>
        <w:pStyle w:val="ListParagraph"/>
        <w:ind w:right="996"/>
        <w:jc w:val="right"/>
        <w:rPr>
          <w:b/>
          <w:bCs/>
          <w:noProof/>
          <w:lang w:val="lv-LV"/>
        </w:rPr>
      </w:pPr>
      <w:r w:rsidRPr="00AC7846">
        <w:rPr>
          <w:b/>
          <w:noProof/>
          <w:sz w:val="20"/>
          <w:szCs w:val="20"/>
          <w:lang w:val="lv-LV"/>
        </w:rPr>
        <w:t xml:space="preserve">TSI Regulations for the selection, implementation, monitoring and financing of the </w:t>
      </w:r>
      <w:r w:rsidR="000C5840">
        <w:rPr>
          <w:b/>
          <w:noProof/>
          <w:sz w:val="20"/>
          <w:szCs w:val="20"/>
          <w:lang w:val="lv-LV"/>
        </w:rPr>
        <w:t>2nd</w:t>
      </w:r>
      <w:r w:rsidRPr="00AC7846">
        <w:rPr>
          <w:b/>
          <w:noProof/>
          <w:sz w:val="20"/>
          <w:szCs w:val="20"/>
          <w:lang w:val="lv-LV"/>
        </w:rPr>
        <w:t xml:space="preserve"> round of student innovation applications within the framework of the project “Transport and Communications Institute Innovation Grants for Students” (No. 1.1.1.7/1/25/A/004)</w:t>
      </w:r>
    </w:p>
    <w:p w14:paraId="4A15327B" w14:textId="77777777" w:rsidR="009078B7" w:rsidRDefault="009078B7" w:rsidP="009078B7">
      <w:pPr>
        <w:pStyle w:val="ListParagraph"/>
        <w:jc w:val="center"/>
        <w:rPr>
          <w:b/>
          <w:noProof/>
          <w:lang w:val="lv-LV"/>
        </w:rPr>
      </w:pPr>
    </w:p>
    <w:p w14:paraId="2A3E8256" w14:textId="77777777" w:rsidR="009078B7" w:rsidRPr="00EB624E" w:rsidRDefault="009078B7" w:rsidP="009078B7">
      <w:pPr>
        <w:pStyle w:val="ListParagraph"/>
        <w:jc w:val="center"/>
        <w:rPr>
          <w:b/>
          <w:noProof/>
          <w:lang w:val="lv-LV"/>
        </w:rPr>
      </w:pPr>
      <w:r w:rsidRPr="00EB624E">
        <w:rPr>
          <w:b/>
          <w:noProof/>
          <w:lang w:val="lv-LV"/>
        </w:rPr>
        <w:t>Evaluation criteria for the selection of Student Innovation Project Applications</w:t>
      </w:r>
    </w:p>
    <w:p w14:paraId="3B1AD510" w14:textId="77777777" w:rsidR="009078B7" w:rsidRPr="00EB624E" w:rsidRDefault="009078B7" w:rsidP="009078B7">
      <w:pPr>
        <w:jc w:val="both"/>
        <w:rPr>
          <w:noProof/>
          <w:lang w:val="lv-LV"/>
        </w:rPr>
      </w:pPr>
    </w:p>
    <w:p w14:paraId="0F6CAD05" w14:textId="77777777" w:rsidR="009078B7" w:rsidRPr="005B2BDD" w:rsidRDefault="009078B7" w:rsidP="009078B7">
      <w:pPr>
        <w:pStyle w:val="ListParagraph"/>
        <w:widowControl w:val="0"/>
        <w:numPr>
          <w:ilvl w:val="0"/>
          <w:numId w:val="2"/>
        </w:numPr>
        <w:tabs>
          <w:tab w:val="left" w:pos="893"/>
        </w:tabs>
        <w:autoSpaceDE w:val="0"/>
        <w:autoSpaceDN w:val="0"/>
        <w:contextualSpacing w:val="0"/>
        <w:rPr>
          <w:lang w:val="lv-LV"/>
        </w:rPr>
      </w:pPr>
      <w:proofErr w:type="spellStart"/>
      <w:r w:rsidRPr="005B2BDD">
        <w:rPr>
          <w:lang w:val="lv-LV"/>
        </w:rPr>
        <w:t>Administrative</w:t>
      </w:r>
      <w:proofErr w:type="spellEnd"/>
      <w:r w:rsidRPr="005B2BDD">
        <w:rPr>
          <w:lang w:val="lv-LV"/>
        </w:rPr>
        <w:t xml:space="preserve"> </w:t>
      </w:r>
      <w:proofErr w:type="spellStart"/>
      <w:r w:rsidRPr="005B2BDD">
        <w:rPr>
          <w:lang w:val="lv-LV"/>
        </w:rPr>
        <w:t>compliance</w:t>
      </w:r>
      <w:proofErr w:type="spellEnd"/>
      <w:r w:rsidRPr="005B2BDD">
        <w:rPr>
          <w:lang w:val="lv-LV"/>
        </w:rPr>
        <w:t xml:space="preserve"> </w:t>
      </w:r>
      <w:proofErr w:type="spellStart"/>
      <w:r w:rsidRPr="005B2BDD">
        <w:rPr>
          <w:lang w:val="lv-LV"/>
        </w:rPr>
        <w:t>criteria</w:t>
      </w:r>
      <w:proofErr w:type="spellEnd"/>
      <w:r w:rsidRPr="005B2BDD">
        <w:rPr>
          <w:lang w:val="lv-LV"/>
        </w:rPr>
        <w:t xml:space="preserve"> </w:t>
      </w:r>
      <w:proofErr w:type="spellStart"/>
      <w:r w:rsidRPr="005B2BDD">
        <w:rPr>
          <w:lang w:val="lv-LV"/>
        </w:rPr>
        <w:t>for</w:t>
      </w:r>
      <w:proofErr w:type="spellEnd"/>
      <w:r w:rsidRPr="005B2BDD">
        <w:rPr>
          <w:lang w:val="lv-LV"/>
        </w:rPr>
        <w:t xml:space="preserve"> </w:t>
      </w:r>
      <w:proofErr w:type="spellStart"/>
      <w:r w:rsidRPr="005B2BDD">
        <w:rPr>
          <w:lang w:val="lv-LV"/>
        </w:rPr>
        <w:t>evaluation</w:t>
      </w:r>
      <w:proofErr w:type="spellEnd"/>
      <w:r w:rsidRPr="005B2BDD">
        <w:rPr>
          <w:lang w:val="lv-LV"/>
        </w:rPr>
        <w:t xml:space="preserve"> </w:t>
      </w:r>
      <w:proofErr w:type="spellStart"/>
      <w:r w:rsidRPr="005B2BDD">
        <w:rPr>
          <w:lang w:val="lv-LV"/>
        </w:rPr>
        <w:t>of</w:t>
      </w:r>
      <w:proofErr w:type="spellEnd"/>
      <w:r w:rsidRPr="005B2BDD">
        <w:rPr>
          <w:lang w:val="lv-LV"/>
        </w:rPr>
        <w:t xml:space="preserve"> </w:t>
      </w:r>
      <w:proofErr w:type="spellStart"/>
      <w:r w:rsidRPr="005B2BDD">
        <w:rPr>
          <w:lang w:val="lv-LV"/>
        </w:rPr>
        <w:t>applications</w:t>
      </w:r>
      <w:proofErr w:type="spellEnd"/>
      <w:r w:rsidRPr="005B2BDD">
        <w:rPr>
          <w:lang w:val="lv-LV"/>
        </w:rPr>
        <w:t xml:space="preserve"> </w:t>
      </w:r>
      <w:proofErr w:type="spellStart"/>
      <w:r w:rsidRPr="005B2BDD">
        <w:rPr>
          <w:lang w:val="lv-LV"/>
        </w:rPr>
        <w:t>are</w:t>
      </w:r>
      <w:proofErr w:type="spellEnd"/>
      <w:r w:rsidRPr="005B2BDD">
        <w:rPr>
          <w:lang w:val="lv-LV"/>
        </w:rPr>
        <w:t xml:space="preserve"> </w:t>
      </w:r>
      <w:proofErr w:type="spellStart"/>
      <w:r w:rsidRPr="005B2BDD">
        <w:rPr>
          <w:lang w:val="lv-LV"/>
        </w:rPr>
        <w:t>as</w:t>
      </w:r>
      <w:proofErr w:type="spellEnd"/>
      <w:r w:rsidRPr="005B2BDD">
        <w:rPr>
          <w:lang w:val="lv-LV"/>
        </w:rPr>
        <w:t xml:space="preserve"> </w:t>
      </w:r>
      <w:proofErr w:type="spellStart"/>
      <w:r w:rsidRPr="005B2BDD">
        <w:rPr>
          <w:lang w:val="lv-LV"/>
        </w:rPr>
        <w:t>follows</w:t>
      </w:r>
      <w:proofErr w:type="spellEnd"/>
      <w:r w:rsidRPr="005B2BDD">
        <w:rPr>
          <w:lang w:val="lv-LV"/>
        </w:rPr>
        <w:t>:</w:t>
      </w:r>
    </w:p>
    <w:p w14:paraId="57364300" w14:textId="77777777" w:rsidR="009078B7" w:rsidRDefault="009078B7" w:rsidP="009078B7">
      <w:pPr>
        <w:pStyle w:val="BodyText"/>
        <w:spacing w:before="47"/>
        <w:rPr>
          <w:sz w:val="20"/>
        </w:rPr>
      </w:pPr>
    </w:p>
    <w:tbl>
      <w:tblPr>
        <w:tblW w:w="0" w:type="auto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6861"/>
        <w:gridCol w:w="1445"/>
      </w:tblGrid>
      <w:tr w:rsidR="009078B7" w14:paraId="2D52732D" w14:textId="77777777" w:rsidTr="00E13A34">
        <w:trPr>
          <w:trHeight w:val="755"/>
        </w:trPr>
        <w:tc>
          <w:tcPr>
            <w:tcW w:w="511" w:type="dxa"/>
          </w:tcPr>
          <w:p w14:paraId="57B53AF4" w14:textId="77777777" w:rsidR="009078B7" w:rsidRDefault="009078B7" w:rsidP="00E13A34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6861" w:type="dxa"/>
          </w:tcPr>
          <w:p w14:paraId="5EA38851" w14:textId="77777777" w:rsidR="009078B7" w:rsidRDefault="009078B7" w:rsidP="00E13A34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Administrative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compliance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criteria</w:t>
            </w:r>
            <w:proofErr w:type="spellEnd"/>
          </w:p>
        </w:tc>
        <w:tc>
          <w:tcPr>
            <w:tcW w:w="1445" w:type="dxa"/>
          </w:tcPr>
          <w:p w14:paraId="42B177EC" w14:textId="77777777" w:rsidR="009078B7" w:rsidRDefault="009078B7" w:rsidP="00E13A34">
            <w:pPr>
              <w:pStyle w:val="TableParagraph"/>
              <w:spacing w:before="1" w:line="259" w:lineRule="auto"/>
              <w:ind w:left="366" w:right="205" w:hanging="15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Complies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Yes</w:t>
            </w:r>
            <w:proofErr w:type="spellEnd"/>
            <w:r>
              <w:rPr>
                <w:b/>
                <w:spacing w:val="-2"/>
                <w:sz w:val="24"/>
              </w:rPr>
              <w:t xml:space="preserve"> / No</w:t>
            </w:r>
          </w:p>
        </w:tc>
      </w:tr>
      <w:tr w:rsidR="009078B7" w:rsidRPr="009735EC" w14:paraId="65A3B8A9" w14:textId="77777777" w:rsidTr="00E13A34">
        <w:trPr>
          <w:trHeight w:val="458"/>
        </w:trPr>
        <w:tc>
          <w:tcPr>
            <w:tcW w:w="511" w:type="dxa"/>
          </w:tcPr>
          <w:p w14:paraId="4F19420A" w14:textId="77777777" w:rsidR="009078B7" w:rsidRDefault="009078B7" w:rsidP="00E13A34">
            <w:pPr>
              <w:pStyle w:val="TableParagraph"/>
              <w:spacing w:before="1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861" w:type="dxa"/>
          </w:tcPr>
          <w:p w14:paraId="1707586C" w14:textId="77777777" w:rsidR="009078B7" w:rsidRDefault="009078B7" w:rsidP="00E13A34">
            <w:pPr>
              <w:pStyle w:val="TableParagraph"/>
              <w:spacing w:before="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innovation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application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submitted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appropriate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Appendix</w:t>
            </w:r>
            <w:proofErr w:type="spellEnd"/>
            <w:r>
              <w:rPr>
                <w:sz w:val="24"/>
              </w:rPr>
              <w:t xml:space="preserve"> 1).</w:t>
            </w:r>
          </w:p>
        </w:tc>
        <w:tc>
          <w:tcPr>
            <w:tcW w:w="1445" w:type="dxa"/>
          </w:tcPr>
          <w:p w14:paraId="0FD7D219" w14:textId="77777777" w:rsidR="009078B7" w:rsidRDefault="009078B7" w:rsidP="00E13A34">
            <w:pPr>
              <w:pStyle w:val="TableParagraph"/>
              <w:rPr>
                <w:sz w:val="24"/>
              </w:rPr>
            </w:pPr>
          </w:p>
        </w:tc>
      </w:tr>
      <w:tr w:rsidR="009078B7" w:rsidRPr="009735EC" w14:paraId="64930941" w14:textId="77777777" w:rsidTr="00E13A34">
        <w:trPr>
          <w:trHeight w:val="458"/>
        </w:trPr>
        <w:tc>
          <w:tcPr>
            <w:tcW w:w="511" w:type="dxa"/>
          </w:tcPr>
          <w:p w14:paraId="54F01258" w14:textId="77777777" w:rsidR="009078B7" w:rsidRDefault="009078B7" w:rsidP="00E13A34">
            <w:pPr>
              <w:pStyle w:val="TableParagraph"/>
              <w:spacing w:before="1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861" w:type="dxa"/>
          </w:tcPr>
          <w:p w14:paraId="18FCA9D7" w14:textId="77777777" w:rsidR="009078B7" w:rsidRDefault="009078B7" w:rsidP="00E13A34">
            <w:pPr>
              <w:pStyle w:val="TableParagraph"/>
              <w:spacing w:before="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application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completed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submitted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Latvian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English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45" w:type="dxa"/>
          </w:tcPr>
          <w:p w14:paraId="300C57DA" w14:textId="77777777" w:rsidR="009078B7" w:rsidRDefault="009078B7" w:rsidP="00E13A34">
            <w:pPr>
              <w:pStyle w:val="TableParagraph"/>
              <w:rPr>
                <w:sz w:val="24"/>
              </w:rPr>
            </w:pPr>
          </w:p>
        </w:tc>
      </w:tr>
      <w:tr w:rsidR="009078B7" w:rsidRPr="000C5840" w14:paraId="6CF834BD" w14:textId="77777777" w:rsidTr="00E13A34">
        <w:trPr>
          <w:trHeight w:val="755"/>
        </w:trPr>
        <w:tc>
          <w:tcPr>
            <w:tcW w:w="511" w:type="dxa"/>
          </w:tcPr>
          <w:p w14:paraId="77D6F241" w14:textId="77777777" w:rsidR="009078B7" w:rsidRDefault="009078B7" w:rsidP="00E13A34">
            <w:pPr>
              <w:pStyle w:val="TableParagraph"/>
              <w:spacing w:before="150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861" w:type="dxa"/>
          </w:tcPr>
          <w:p w14:paraId="0C189A2F" w14:textId="77777777" w:rsidR="009078B7" w:rsidRDefault="009078B7" w:rsidP="00E13A34">
            <w:pPr>
              <w:pStyle w:val="TableParagraph"/>
              <w:spacing w:line="261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costs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included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innovation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application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double-financed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activities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financed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first </w:t>
            </w:r>
            <w:proofErr w:type="spellStart"/>
            <w:r>
              <w:rPr>
                <w:sz w:val="24"/>
              </w:rPr>
              <w:t>time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1445" w:type="dxa"/>
          </w:tcPr>
          <w:p w14:paraId="26DFA636" w14:textId="77777777" w:rsidR="009078B7" w:rsidRDefault="009078B7" w:rsidP="00E13A34">
            <w:pPr>
              <w:pStyle w:val="TableParagraph"/>
              <w:rPr>
                <w:sz w:val="24"/>
              </w:rPr>
            </w:pPr>
          </w:p>
        </w:tc>
      </w:tr>
      <w:tr w:rsidR="009078B7" w14:paraId="54164C57" w14:textId="77777777" w:rsidTr="00E13A34">
        <w:trPr>
          <w:trHeight w:val="458"/>
        </w:trPr>
        <w:tc>
          <w:tcPr>
            <w:tcW w:w="511" w:type="dxa"/>
          </w:tcPr>
          <w:p w14:paraId="090C2FAC" w14:textId="77777777" w:rsidR="009078B7" w:rsidRDefault="009078B7" w:rsidP="00E13A34">
            <w:pPr>
              <w:pStyle w:val="TableParagraph"/>
              <w:spacing w:line="275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861" w:type="dxa"/>
          </w:tcPr>
          <w:p w14:paraId="338D9A73" w14:textId="77777777" w:rsidR="009078B7" w:rsidRDefault="009078B7" w:rsidP="00E13A3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Atbilstība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inovāciju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programmas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prioritārajiem</w:t>
            </w:r>
            <w:r>
              <w:rPr>
                <w:spacing w:val="-2"/>
                <w:sz w:val="24"/>
              </w:rPr>
              <w:t xml:space="preserve"> virzieniem.</w:t>
            </w:r>
          </w:p>
        </w:tc>
        <w:tc>
          <w:tcPr>
            <w:tcW w:w="1445" w:type="dxa"/>
          </w:tcPr>
          <w:p w14:paraId="5A6AF3C2" w14:textId="77777777" w:rsidR="009078B7" w:rsidRDefault="009078B7" w:rsidP="00E13A34">
            <w:pPr>
              <w:pStyle w:val="TableParagraph"/>
              <w:rPr>
                <w:sz w:val="24"/>
              </w:rPr>
            </w:pPr>
          </w:p>
        </w:tc>
      </w:tr>
      <w:tr w:rsidR="009078B7" w14:paraId="0595A805" w14:textId="77777777" w:rsidTr="00E13A34">
        <w:trPr>
          <w:trHeight w:val="457"/>
        </w:trPr>
        <w:tc>
          <w:tcPr>
            <w:tcW w:w="511" w:type="dxa"/>
          </w:tcPr>
          <w:p w14:paraId="767B90E6" w14:textId="77777777" w:rsidR="009078B7" w:rsidRDefault="009078B7" w:rsidP="00E13A34">
            <w:pPr>
              <w:pStyle w:val="TableParagraph"/>
              <w:spacing w:line="275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861" w:type="dxa"/>
          </w:tcPr>
          <w:p w14:paraId="7D72CBF3" w14:textId="77777777" w:rsidR="009078B7" w:rsidRDefault="009078B7" w:rsidP="00E13A3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Atbilstība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RIS3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jomām.</w:t>
            </w:r>
          </w:p>
        </w:tc>
        <w:tc>
          <w:tcPr>
            <w:tcW w:w="1445" w:type="dxa"/>
          </w:tcPr>
          <w:p w14:paraId="380727FB" w14:textId="77777777" w:rsidR="009078B7" w:rsidRDefault="009078B7" w:rsidP="00E13A34">
            <w:pPr>
              <w:pStyle w:val="TableParagraph"/>
              <w:rPr>
                <w:sz w:val="24"/>
              </w:rPr>
            </w:pPr>
          </w:p>
        </w:tc>
      </w:tr>
      <w:tr w:rsidR="009078B7" w:rsidRPr="000C5840" w14:paraId="49B14D1E" w14:textId="77777777" w:rsidTr="00E13A34">
        <w:trPr>
          <w:trHeight w:val="551"/>
        </w:trPr>
        <w:tc>
          <w:tcPr>
            <w:tcW w:w="511" w:type="dxa"/>
          </w:tcPr>
          <w:p w14:paraId="595B8781" w14:textId="77777777" w:rsidR="009078B7" w:rsidRDefault="009078B7" w:rsidP="00E13A34">
            <w:pPr>
              <w:pStyle w:val="TableParagraph"/>
              <w:spacing w:before="47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861" w:type="dxa"/>
          </w:tcPr>
          <w:p w14:paraId="276A48D7" w14:textId="77777777" w:rsidR="009078B7" w:rsidRDefault="009078B7" w:rsidP="00E13A34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Projekta komandas sastāvs ir veidots kā starpdisciplināras komandas (minimums divi dažādi virzieni).</w:t>
            </w:r>
          </w:p>
        </w:tc>
        <w:tc>
          <w:tcPr>
            <w:tcW w:w="1445" w:type="dxa"/>
          </w:tcPr>
          <w:p w14:paraId="337925F1" w14:textId="77777777" w:rsidR="009078B7" w:rsidRDefault="009078B7" w:rsidP="00E13A34">
            <w:pPr>
              <w:pStyle w:val="TableParagraph"/>
              <w:rPr>
                <w:sz w:val="24"/>
              </w:rPr>
            </w:pPr>
          </w:p>
        </w:tc>
      </w:tr>
    </w:tbl>
    <w:p w14:paraId="31E84513" w14:textId="77777777" w:rsidR="009078B7" w:rsidRDefault="009078B7" w:rsidP="009078B7">
      <w:pPr>
        <w:pStyle w:val="BodyText"/>
        <w:spacing w:before="2"/>
      </w:pPr>
    </w:p>
    <w:p w14:paraId="36AEC730" w14:textId="77777777" w:rsidR="009078B7" w:rsidRPr="005B2BDD" w:rsidRDefault="009078B7" w:rsidP="009078B7">
      <w:pPr>
        <w:pStyle w:val="ListParagraph"/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ind w:left="924" w:hanging="271"/>
        <w:contextualSpacing w:val="0"/>
        <w:rPr>
          <w:lang w:val="lv-LV"/>
        </w:rPr>
      </w:pPr>
      <w:proofErr w:type="spellStart"/>
      <w:r w:rsidRPr="005B2BDD">
        <w:rPr>
          <w:spacing w:val="-2"/>
          <w:lang w:val="lv-LV"/>
        </w:rPr>
        <w:t>Compliance</w:t>
      </w:r>
      <w:proofErr w:type="spellEnd"/>
      <w:r w:rsidRPr="005B2BDD">
        <w:rPr>
          <w:spacing w:val="-2"/>
          <w:lang w:val="lv-LV"/>
        </w:rPr>
        <w:t xml:space="preserve"> </w:t>
      </w:r>
      <w:proofErr w:type="spellStart"/>
      <w:r w:rsidRPr="005B2BDD">
        <w:rPr>
          <w:spacing w:val="-2"/>
          <w:lang w:val="lv-LV"/>
        </w:rPr>
        <w:t>of</w:t>
      </w:r>
      <w:proofErr w:type="spellEnd"/>
      <w:r w:rsidRPr="005B2BDD">
        <w:rPr>
          <w:spacing w:val="-2"/>
          <w:lang w:val="lv-LV"/>
        </w:rPr>
        <w:t xml:space="preserve"> </w:t>
      </w:r>
      <w:proofErr w:type="spellStart"/>
      <w:r w:rsidRPr="005B2BDD">
        <w:rPr>
          <w:spacing w:val="-2"/>
          <w:lang w:val="lv-LV"/>
        </w:rPr>
        <w:t>the</w:t>
      </w:r>
      <w:proofErr w:type="spellEnd"/>
      <w:r w:rsidRPr="005B2BDD">
        <w:rPr>
          <w:spacing w:val="-2"/>
          <w:lang w:val="lv-LV"/>
        </w:rPr>
        <w:t xml:space="preserve"> </w:t>
      </w:r>
      <w:proofErr w:type="spellStart"/>
      <w:r w:rsidRPr="005B2BDD">
        <w:rPr>
          <w:spacing w:val="-2"/>
          <w:lang w:val="lv-LV"/>
        </w:rPr>
        <w:t>innovation</w:t>
      </w:r>
      <w:proofErr w:type="spellEnd"/>
      <w:r w:rsidRPr="005B2BDD">
        <w:rPr>
          <w:spacing w:val="-2"/>
          <w:lang w:val="lv-LV"/>
        </w:rPr>
        <w:t xml:space="preserve"> </w:t>
      </w:r>
      <w:proofErr w:type="spellStart"/>
      <w:r w:rsidRPr="005B2BDD">
        <w:rPr>
          <w:spacing w:val="-2"/>
          <w:lang w:val="lv-LV"/>
        </w:rPr>
        <w:t>application</w:t>
      </w:r>
      <w:proofErr w:type="spellEnd"/>
      <w:r w:rsidRPr="005B2BDD">
        <w:rPr>
          <w:spacing w:val="-2"/>
          <w:lang w:val="lv-LV"/>
        </w:rPr>
        <w:t xml:space="preserve"> </w:t>
      </w:r>
      <w:proofErr w:type="spellStart"/>
      <w:r w:rsidRPr="005B2BDD">
        <w:rPr>
          <w:spacing w:val="-2"/>
          <w:lang w:val="lv-LV"/>
        </w:rPr>
        <w:t>with</w:t>
      </w:r>
      <w:proofErr w:type="spellEnd"/>
      <w:r w:rsidRPr="005B2BDD">
        <w:rPr>
          <w:spacing w:val="-2"/>
          <w:lang w:val="lv-LV"/>
        </w:rPr>
        <w:t xml:space="preserve"> </w:t>
      </w:r>
      <w:proofErr w:type="spellStart"/>
      <w:r w:rsidRPr="005B2BDD">
        <w:rPr>
          <w:spacing w:val="-2"/>
          <w:lang w:val="lv-LV"/>
        </w:rPr>
        <w:t>the</w:t>
      </w:r>
      <w:proofErr w:type="spellEnd"/>
      <w:r w:rsidRPr="005B2BDD">
        <w:rPr>
          <w:spacing w:val="-2"/>
          <w:lang w:val="lv-LV"/>
        </w:rPr>
        <w:t xml:space="preserve"> </w:t>
      </w:r>
      <w:proofErr w:type="spellStart"/>
      <w:r w:rsidRPr="005B2BDD">
        <w:rPr>
          <w:spacing w:val="-2"/>
          <w:lang w:val="lv-LV"/>
        </w:rPr>
        <w:t>administrative</w:t>
      </w:r>
      <w:proofErr w:type="spellEnd"/>
      <w:r w:rsidRPr="005B2BDD">
        <w:rPr>
          <w:spacing w:val="-2"/>
          <w:lang w:val="lv-LV"/>
        </w:rPr>
        <w:t xml:space="preserve"> </w:t>
      </w:r>
      <w:proofErr w:type="spellStart"/>
      <w:r w:rsidRPr="005B2BDD">
        <w:rPr>
          <w:spacing w:val="-2"/>
          <w:lang w:val="lv-LV"/>
        </w:rPr>
        <w:t>criteria</w:t>
      </w:r>
      <w:proofErr w:type="spellEnd"/>
      <w:r w:rsidRPr="005B2BDD">
        <w:rPr>
          <w:spacing w:val="-2"/>
          <w:lang w:val="lv-LV"/>
        </w:rPr>
        <w:t xml:space="preserve"> </w:t>
      </w:r>
      <w:proofErr w:type="spellStart"/>
      <w:r w:rsidRPr="005B2BDD">
        <w:rPr>
          <w:spacing w:val="-2"/>
          <w:lang w:val="lv-LV"/>
        </w:rPr>
        <w:t>is</w:t>
      </w:r>
      <w:proofErr w:type="spellEnd"/>
      <w:r w:rsidRPr="005B2BDD">
        <w:rPr>
          <w:spacing w:val="-2"/>
          <w:lang w:val="lv-LV"/>
        </w:rPr>
        <w:t xml:space="preserve"> </w:t>
      </w:r>
      <w:proofErr w:type="spellStart"/>
      <w:r w:rsidRPr="005B2BDD">
        <w:rPr>
          <w:spacing w:val="-2"/>
          <w:lang w:val="lv-LV"/>
        </w:rPr>
        <w:t>assessed</w:t>
      </w:r>
      <w:proofErr w:type="spellEnd"/>
      <w:r w:rsidRPr="005B2BDD">
        <w:rPr>
          <w:spacing w:val="-2"/>
          <w:lang w:val="lv-LV"/>
        </w:rPr>
        <w:t xml:space="preserve"> </w:t>
      </w:r>
      <w:proofErr w:type="spellStart"/>
      <w:r w:rsidRPr="005B2BDD">
        <w:rPr>
          <w:spacing w:val="-2"/>
          <w:lang w:val="lv-LV"/>
        </w:rPr>
        <w:t>by</w:t>
      </w:r>
      <w:proofErr w:type="spellEnd"/>
      <w:r w:rsidRPr="005B2BDD">
        <w:rPr>
          <w:spacing w:val="-2"/>
          <w:lang w:val="lv-LV"/>
        </w:rPr>
        <w:t xml:space="preserve"> </w:t>
      </w:r>
      <w:proofErr w:type="spellStart"/>
      <w:r w:rsidRPr="005B2BDD">
        <w:rPr>
          <w:spacing w:val="-2"/>
          <w:lang w:val="lv-LV"/>
        </w:rPr>
        <w:t>the</w:t>
      </w:r>
      <w:proofErr w:type="spellEnd"/>
      <w:r w:rsidRPr="005B2BDD">
        <w:rPr>
          <w:spacing w:val="-2"/>
          <w:lang w:val="lv-LV"/>
        </w:rPr>
        <w:t xml:space="preserve"> </w:t>
      </w:r>
      <w:proofErr w:type="spellStart"/>
      <w:r w:rsidRPr="005B2BDD">
        <w:rPr>
          <w:spacing w:val="-2"/>
          <w:lang w:val="lv-LV"/>
        </w:rPr>
        <w:t>iDEAHUB</w:t>
      </w:r>
      <w:proofErr w:type="spellEnd"/>
      <w:r w:rsidRPr="005B2BDD">
        <w:rPr>
          <w:spacing w:val="-2"/>
          <w:lang w:val="lv-LV"/>
        </w:rPr>
        <w:t xml:space="preserve"> </w:t>
      </w:r>
      <w:proofErr w:type="spellStart"/>
      <w:r w:rsidRPr="005B2BDD">
        <w:rPr>
          <w:spacing w:val="-2"/>
          <w:lang w:val="lv-LV"/>
        </w:rPr>
        <w:t>Manager</w:t>
      </w:r>
      <w:proofErr w:type="spellEnd"/>
      <w:r w:rsidRPr="005B2BDD">
        <w:rPr>
          <w:spacing w:val="-2"/>
          <w:lang w:val="lv-LV"/>
        </w:rPr>
        <w:t>.</w:t>
      </w:r>
    </w:p>
    <w:p w14:paraId="6A1C5BBE" w14:textId="77777777" w:rsidR="009078B7" w:rsidRPr="005B2BDD" w:rsidRDefault="009078B7" w:rsidP="009078B7">
      <w:pPr>
        <w:pStyle w:val="ListParagraph"/>
        <w:widowControl w:val="0"/>
        <w:numPr>
          <w:ilvl w:val="0"/>
          <w:numId w:val="2"/>
        </w:numPr>
        <w:tabs>
          <w:tab w:val="left" w:pos="888"/>
        </w:tabs>
        <w:autoSpaceDE w:val="0"/>
        <w:autoSpaceDN w:val="0"/>
        <w:ind w:left="653" w:right="1076" w:firstLine="0"/>
        <w:contextualSpacing w:val="0"/>
        <w:rPr>
          <w:lang w:val="lv-LV"/>
        </w:rPr>
      </w:pPr>
      <w:proofErr w:type="spellStart"/>
      <w:r w:rsidRPr="005B2BDD">
        <w:rPr>
          <w:lang w:val="lv-LV"/>
        </w:rPr>
        <w:t>If</w:t>
      </w:r>
      <w:proofErr w:type="spellEnd"/>
      <w:r w:rsidRPr="005B2BDD">
        <w:rPr>
          <w:lang w:val="lv-LV"/>
        </w:rPr>
        <w:t xml:space="preserve"> </w:t>
      </w:r>
      <w:proofErr w:type="spellStart"/>
      <w:r w:rsidRPr="005B2BDD">
        <w:rPr>
          <w:lang w:val="lv-LV"/>
        </w:rPr>
        <w:t>the</w:t>
      </w:r>
      <w:proofErr w:type="spellEnd"/>
      <w:r w:rsidRPr="005B2BDD">
        <w:rPr>
          <w:lang w:val="lv-LV"/>
        </w:rPr>
        <w:t xml:space="preserve"> </w:t>
      </w:r>
      <w:proofErr w:type="spellStart"/>
      <w:r w:rsidRPr="005B2BDD">
        <w:rPr>
          <w:lang w:val="lv-LV"/>
        </w:rPr>
        <w:t>innovation</w:t>
      </w:r>
      <w:proofErr w:type="spellEnd"/>
      <w:r w:rsidRPr="005B2BDD">
        <w:rPr>
          <w:lang w:val="lv-LV"/>
        </w:rPr>
        <w:t xml:space="preserve"> </w:t>
      </w:r>
      <w:proofErr w:type="spellStart"/>
      <w:r w:rsidRPr="005B2BDD">
        <w:rPr>
          <w:lang w:val="lv-LV"/>
        </w:rPr>
        <w:t>application</w:t>
      </w:r>
      <w:proofErr w:type="spellEnd"/>
      <w:r w:rsidRPr="005B2BDD">
        <w:rPr>
          <w:lang w:val="lv-LV"/>
        </w:rPr>
        <w:t xml:space="preserve"> </w:t>
      </w:r>
      <w:proofErr w:type="spellStart"/>
      <w:r w:rsidRPr="005B2BDD">
        <w:rPr>
          <w:lang w:val="lv-LV"/>
        </w:rPr>
        <w:t>does</w:t>
      </w:r>
      <w:proofErr w:type="spellEnd"/>
      <w:r w:rsidRPr="005B2BDD">
        <w:rPr>
          <w:lang w:val="lv-LV"/>
        </w:rPr>
        <w:t xml:space="preserve"> </w:t>
      </w:r>
      <w:proofErr w:type="spellStart"/>
      <w:r w:rsidRPr="005B2BDD">
        <w:rPr>
          <w:lang w:val="lv-LV"/>
        </w:rPr>
        <w:t>not</w:t>
      </w:r>
      <w:proofErr w:type="spellEnd"/>
      <w:r w:rsidRPr="005B2BDD">
        <w:rPr>
          <w:lang w:val="lv-LV"/>
        </w:rPr>
        <w:t xml:space="preserve"> </w:t>
      </w:r>
      <w:proofErr w:type="spellStart"/>
      <w:r w:rsidRPr="005B2BDD">
        <w:rPr>
          <w:lang w:val="lv-LV"/>
        </w:rPr>
        <w:t>comply</w:t>
      </w:r>
      <w:proofErr w:type="spellEnd"/>
      <w:r w:rsidRPr="005B2BDD">
        <w:rPr>
          <w:lang w:val="lv-LV"/>
        </w:rPr>
        <w:t xml:space="preserve"> </w:t>
      </w:r>
      <w:proofErr w:type="spellStart"/>
      <w:r w:rsidRPr="005B2BDD">
        <w:rPr>
          <w:lang w:val="lv-LV"/>
        </w:rPr>
        <w:t>with</w:t>
      </w:r>
      <w:proofErr w:type="spellEnd"/>
      <w:r w:rsidRPr="005B2BDD">
        <w:rPr>
          <w:lang w:val="lv-LV"/>
        </w:rPr>
        <w:t xml:space="preserve"> </w:t>
      </w:r>
      <w:proofErr w:type="spellStart"/>
      <w:r w:rsidRPr="005B2BDD">
        <w:rPr>
          <w:lang w:val="lv-LV"/>
        </w:rPr>
        <w:t>the</w:t>
      </w:r>
      <w:proofErr w:type="spellEnd"/>
      <w:r w:rsidRPr="005B2BDD">
        <w:rPr>
          <w:lang w:val="lv-LV"/>
        </w:rPr>
        <w:t xml:space="preserve"> </w:t>
      </w:r>
      <w:proofErr w:type="spellStart"/>
      <w:r w:rsidRPr="005B2BDD">
        <w:rPr>
          <w:lang w:val="lv-LV"/>
        </w:rPr>
        <w:t>administrative</w:t>
      </w:r>
      <w:proofErr w:type="spellEnd"/>
      <w:r w:rsidRPr="005B2BDD">
        <w:rPr>
          <w:lang w:val="lv-LV"/>
        </w:rPr>
        <w:t xml:space="preserve"> </w:t>
      </w:r>
      <w:proofErr w:type="spellStart"/>
      <w:r w:rsidRPr="005B2BDD">
        <w:rPr>
          <w:lang w:val="lv-LV"/>
        </w:rPr>
        <w:t>criteria</w:t>
      </w:r>
      <w:proofErr w:type="spellEnd"/>
      <w:r w:rsidRPr="005B2BDD">
        <w:rPr>
          <w:lang w:val="lv-LV"/>
        </w:rPr>
        <w:t xml:space="preserve">, a period </w:t>
      </w:r>
      <w:proofErr w:type="spellStart"/>
      <w:r w:rsidRPr="005B2BDD">
        <w:rPr>
          <w:lang w:val="lv-LV"/>
        </w:rPr>
        <w:t>of</w:t>
      </w:r>
      <w:proofErr w:type="spellEnd"/>
      <w:r w:rsidRPr="005B2BDD">
        <w:rPr>
          <w:lang w:val="lv-LV"/>
        </w:rPr>
        <w:t xml:space="preserve"> 3 (</w:t>
      </w:r>
      <w:proofErr w:type="spellStart"/>
      <w:r w:rsidRPr="005B2BDD">
        <w:rPr>
          <w:lang w:val="lv-LV"/>
        </w:rPr>
        <w:t>three</w:t>
      </w:r>
      <w:proofErr w:type="spellEnd"/>
      <w:r w:rsidRPr="005B2BDD">
        <w:rPr>
          <w:lang w:val="lv-LV"/>
        </w:rPr>
        <w:t xml:space="preserve">) </w:t>
      </w:r>
      <w:proofErr w:type="spellStart"/>
      <w:r w:rsidRPr="005B2BDD">
        <w:rPr>
          <w:lang w:val="lv-LV"/>
        </w:rPr>
        <w:t>working</w:t>
      </w:r>
      <w:proofErr w:type="spellEnd"/>
      <w:r w:rsidRPr="005B2BDD">
        <w:rPr>
          <w:lang w:val="lv-LV"/>
        </w:rPr>
        <w:t xml:space="preserve"> </w:t>
      </w:r>
      <w:proofErr w:type="spellStart"/>
      <w:r w:rsidRPr="005B2BDD">
        <w:rPr>
          <w:lang w:val="lv-LV"/>
        </w:rPr>
        <w:t>days</w:t>
      </w:r>
      <w:proofErr w:type="spellEnd"/>
      <w:r w:rsidRPr="005B2BDD">
        <w:rPr>
          <w:lang w:val="lv-LV"/>
        </w:rPr>
        <w:t xml:space="preserve"> </w:t>
      </w:r>
      <w:proofErr w:type="spellStart"/>
      <w:r w:rsidRPr="005B2BDD">
        <w:rPr>
          <w:lang w:val="lv-LV"/>
        </w:rPr>
        <w:t>is</w:t>
      </w:r>
      <w:proofErr w:type="spellEnd"/>
      <w:r w:rsidRPr="005B2BDD">
        <w:rPr>
          <w:lang w:val="lv-LV"/>
        </w:rPr>
        <w:t xml:space="preserve"> </w:t>
      </w:r>
      <w:proofErr w:type="spellStart"/>
      <w:r w:rsidRPr="005B2BDD">
        <w:rPr>
          <w:lang w:val="lv-LV"/>
        </w:rPr>
        <w:t>granted</w:t>
      </w:r>
      <w:proofErr w:type="spellEnd"/>
      <w:r w:rsidRPr="005B2BDD">
        <w:rPr>
          <w:lang w:val="lv-LV"/>
        </w:rPr>
        <w:t xml:space="preserve"> </w:t>
      </w:r>
      <w:proofErr w:type="spellStart"/>
      <w:r w:rsidRPr="005B2BDD">
        <w:rPr>
          <w:lang w:val="lv-LV"/>
        </w:rPr>
        <w:t>for</w:t>
      </w:r>
      <w:proofErr w:type="spellEnd"/>
      <w:r w:rsidRPr="005B2BDD">
        <w:rPr>
          <w:lang w:val="lv-LV"/>
        </w:rPr>
        <w:t xml:space="preserve"> </w:t>
      </w:r>
      <w:proofErr w:type="spellStart"/>
      <w:r w:rsidRPr="005B2BDD">
        <w:rPr>
          <w:lang w:val="lv-LV"/>
        </w:rPr>
        <w:t>corrections</w:t>
      </w:r>
      <w:proofErr w:type="spellEnd"/>
      <w:r w:rsidRPr="005B2BDD">
        <w:rPr>
          <w:lang w:val="lv-LV"/>
        </w:rPr>
        <w:t xml:space="preserve"> </w:t>
      </w:r>
      <w:proofErr w:type="spellStart"/>
      <w:r w:rsidRPr="005B2BDD">
        <w:rPr>
          <w:lang w:val="lv-LV"/>
        </w:rPr>
        <w:t>and</w:t>
      </w:r>
      <w:proofErr w:type="spellEnd"/>
      <w:r w:rsidRPr="005B2BDD">
        <w:rPr>
          <w:lang w:val="lv-LV"/>
        </w:rPr>
        <w:t xml:space="preserve"> </w:t>
      </w:r>
      <w:proofErr w:type="spellStart"/>
      <w:r w:rsidRPr="005B2BDD">
        <w:rPr>
          <w:lang w:val="lv-LV"/>
        </w:rPr>
        <w:t>resubmission</w:t>
      </w:r>
      <w:proofErr w:type="spellEnd"/>
      <w:r w:rsidRPr="005B2BDD">
        <w:rPr>
          <w:lang w:val="lv-LV"/>
        </w:rPr>
        <w:t xml:space="preserve"> </w:t>
      </w:r>
      <w:proofErr w:type="spellStart"/>
      <w:r w:rsidRPr="005B2BDD">
        <w:rPr>
          <w:lang w:val="lv-LV"/>
        </w:rPr>
        <w:t>of</w:t>
      </w:r>
      <w:proofErr w:type="spellEnd"/>
      <w:r w:rsidRPr="005B2BDD">
        <w:rPr>
          <w:lang w:val="lv-LV"/>
        </w:rPr>
        <w:t xml:space="preserve"> </w:t>
      </w:r>
      <w:proofErr w:type="spellStart"/>
      <w:r w:rsidRPr="005B2BDD">
        <w:rPr>
          <w:lang w:val="lv-LV"/>
        </w:rPr>
        <w:t>the</w:t>
      </w:r>
      <w:proofErr w:type="spellEnd"/>
      <w:r w:rsidRPr="005B2BDD">
        <w:rPr>
          <w:lang w:val="lv-LV"/>
        </w:rPr>
        <w:t xml:space="preserve"> </w:t>
      </w:r>
      <w:proofErr w:type="spellStart"/>
      <w:r w:rsidRPr="005B2BDD">
        <w:rPr>
          <w:lang w:val="lv-LV"/>
        </w:rPr>
        <w:t>application</w:t>
      </w:r>
      <w:proofErr w:type="spellEnd"/>
      <w:r w:rsidRPr="005B2BDD">
        <w:rPr>
          <w:lang w:val="lv-LV"/>
        </w:rPr>
        <w:t>.</w:t>
      </w:r>
    </w:p>
    <w:p w14:paraId="5CF88A06" w14:textId="77777777" w:rsidR="009078B7" w:rsidRPr="005B2BDD" w:rsidRDefault="009078B7" w:rsidP="009078B7">
      <w:pPr>
        <w:pStyle w:val="ListParagraph"/>
        <w:widowControl w:val="0"/>
        <w:numPr>
          <w:ilvl w:val="0"/>
          <w:numId w:val="2"/>
        </w:numPr>
        <w:tabs>
          <w:tab w:val="left" w:pos="957"/>
        </w:tabs>
        <w:autoSpaceDE w:val="0"/>
        <w:autoSpaceDN w:val="0"/>
        <w:ind w:left="653" w:right="1079" w:firstLine="0"/>
        <w:contextualSpacing w:val="0"/>
        <w:rPr>
          <w:lang w:val="lv-LV"/>
        </w:rPr>
      </w:pPr>
      <w:proofErr w:type="spellStart"/>
      <w:r w:rsidRPr="005B2BDD">
        <w:rPr>
          <w:lang w:val="lv-LV"/>
        </w:rPr>
        <w:t>In</w:t>
      </w:r>
      <w:proofErr w:type="spellEnd"/>
      <w:r w:rsidRPr="005B2BDD">
        <w:rPr>
          <w:lang w:val="lv-LV"/>
        </w:rPr>
        <w:t xml:space="preserve"> </w:t>
      </w:r>
      <w:proofErr w:type="spellStart"/>
      <w:r w:rsidRPr="005B2BDD">
        <w:rPr>
          <w:lang w:val="lv-LV"/>
        </w:rPr>
        <w:t>order</w:t>
      </w:r>
      <w:proofErr w:type="spellEnd"/>
      <w:r w:rsidRPr="005B2BDD">
        <w:rPr>
          <w:lang w:val="lv-LV"/>
        </w:rPr>
        <w:t xml:space="preserve"> to </w:t>
      </w:r>
      <w:proofErr w:type="spellStart"/>
      <w:r w:rsidRPr="005B2BDD">
        <w:rPr>
          <w:lang w:val="lv-LV"/>
        </w:rPr>
        <w:t>be</w:t>
      </w:r>
      <w:proofErr w:type="spellEnd"/>
      <w:r w:rsidRPr="005B2BDD">
        <w:rPr>
          <w:lang w:val="lv-LV"/>
        </w:rPr>
        <w:t xml:space="preserve"> </w:t>
      </w:r>
      <w:proofErr w:type="spellStart"/>
      <w:r w:rsidRPr="005B2BDD">
        <w:rPr>
          <w:lang w:val="lv-LV"/>
        </w:rPr>
        <w:t>admitted</w:t>
      </w:r>
      <w:proofErr w:type="spellEnd"/>
      <w:r w:rsidRPr="005B2BDD">
        <w:rPr>
          <w:lang w:val="lv-LV"/>
        </w:rPr>
        <w:t xml:space="preserve"> to </w:t>
      </w:r>
      <w:proofErr w:type="spellStart"/>
      <w:r w:rsidRPr="005B2BDD">
        <w:rPr>
          <w:lang w:val="lv-LV"/>
        </w:rPr>
        <w:t>quality</w:t>
      </w:r>
      <w:proofErr w:type="spellEnd"/>
      <w:r w:rsidRPr="005B2BDD">
        <w:rPr>
          <w:lang w:val="lv-LV"/>
        </w:rPr>
        <w:t xml:space="preserve"> </w:t>
      </w:r>
      <w:proofErr w:type="spellStart"/>
      <w:r w:rsidRPr="005B2BDD">
        <w:rPr>
          <w:lang w:val="lv-LV"/>
        </w:rPr>
        <w:t>evaluation</w:t>
      </w:r>
      <w:proofErr w:type="spellEnd"/>
      <w:r w:rsidRPr="005B2BDD">
        <w:rPr>
          <w:lang w:val="lv-LV"/>
        </w:rPr>
        <w:t xml:space="preserve">, </w:t>
      </w:r>
      <w:proofErr w:type="spellStart"/>
      <w:r w:rsidRPr="005B2BDD">
        <w:rPr>
          <w:lang w:val="lv-LV"/>
        </w:rPr>
        <w:t>all</w:t>
      </w:r>
      <w:proofErr w:type="spellEnd"/>
      <w:r w:rsidRPr="005B2BDD">
        <w:rPr>
          <w:lang w:val="lv-LV"/>
        </w:rPr>
        <w:t xml:space="preserve"> </w:t>
      </w:r>
      <w:proofErr w:type="spellStart"/>
      <w:r w:rsidRPr="005B2BDD">
        <w:rPr>
          <w:lang w:val="lv-LV"/>
        </w:rPr>
        <w:t>compliance</w:t>
      </w:r>
      <w:proofErr w:type="spellEnd"/>
      <w:r w:rsidRPr="005B2BDD">
        <w:rPr>
          <w:lang w:val="lv-LV"/>
        </w:rPr>
        <w:t xml:space="preserve"> </w:t>
      </w:r>
      <w:proofErr w:type="spellStart"/>
      <w:r w:rsidRPr="005B2BDD">
        <w:rPr>
          <w:lang w:val="lv-LV"/>
        </w:rPr>
        <w:t>criteria</w:t>
      </w:r>
      <w:proofErr w:type="spellEnd"/>
      <w:r w:rsidRPr="005B2BDD">
        <w:rPr>
          <w:lang w:val="lv-LV"/>
        </w:rPr>
        <w:t xml:space="preserve"> </w:t>
      </w:r>
      <w:proofErr w:type="spellStart"/>
      <w:r w:rsidRPr="005B2BDD">
        <w:rPr>
          <w:lang w:val="lv-LV"/>
        </w:rPr>
        <w:t>must</w:t>
      </w:r>
      <w:proofErr w:type="spellEnd"/>
      <w:r w:rsidRPr="005B2BDD">
        <w:rPr>
          <w:lang w:val="lv-LV"/>
        </w:rPr>
        <w:t xml:space="preserve"> </w:t>
      </w:r>
      <w:proofErr w:type="spellStart"/>
      <w:r w:rsidRPr="005B2BDD">
        <w:rPr>
          <w:lang w:val="lv-LV"/>
        </w:rPr>
        <w:t>be</w:t>
      </w:r>
      <w:proofErr w:type="spellEnd"/>
      <w:r w:rsidRPr="005B2BDD">
        <w:rPr>
          <w:lang w:val="lv-LV"/>
        </w:rPr>
        <w:t xml:space="preserve"> </w:t>
      </w:r>
      <w:proofErr w:type="spellStart"/>
      <w:r w:rsidRPr="005B2BDD">
        <w:rPr>
          <w:lang w:val="lv-LV"/>
        </w:rPr>
        <w:t>assessed</w:t>
      </w:r>
      <w:proofErr w:type="spellEnd"/>
      <w:r w:rsidRPr="005B2BDD">
        <w:rPr>
          <w:lang w:val="lv-LV"/>
        </w:rPr>
        <w:t xml:space="preserve"> </w:t>
      </w:r>
      <w:proofErr w:type="spellStart"/>
      <w:r w:rsidRPr="005B2BDD">
        <w:rPr>
          <w:lang w:val="lv-LV"/>
        </w:rPr>
        <w:t>positively</w:t>
      </w:r>
      <w:proofErr w:type="spellEnd"/>
      <w:r w:rsidRPr="005B2BDD">
        <w:rPr>
          <w:lang w:val="lv-LV"/>
        </w:rPr>
        <w:t>.</w:t>
      </w:r>
    </w:p>
    <w:p w14:paraId="45D3E7A3" w14:textId="77777777" w:rsidR="009078B7" w:rsidRDefault="009078B7" w:rsidP="009078B7">
      <w:pPr>
        <w:pStyle w:val="BodyText"/>
      </w:pPr>
    </w:p>
    <w:p w14:paraId="6D6A41C9" w14:textId="77777777" w:rsidR="009078B7" w:rsidRPr="005B2BDD" w:rsidRDefault="009078B7" w:rsidP="009078B7">
      <w:pPr>
        <w:pStyle w:val="ListParagraph"/>
        <w:widowControl w:val="0"/>
        <w:numPr>
          <w:ilvl w:val="0"/>
          <w:numId w:val="2"/>
        </w:numPr>
        <w:tabs>
          <w:tab w:val="left" w:pos="893"/>
        </w:tabs>
        <w:autoSpaceDE w:val="0"/>
        <w:autoSpaceDN w:val="0"/>
        <w:contextualSpacing w:val="0"/>
        <w:rPr>
          <w:lang w:val="lv-LV"/>
        </w:rPr>
      </w:pPr>
      <w:proofErr w:type="spellStart"/>
      <w:r w:rsidRPr="005B2BDD">
        <w:rPr>
          <w:lang w:val="lv-LV"/>
        </w:rPr>
        <w:t>Quality</w:t>
      </w:r>
      <w:proofErr w:type="spellEnd"/>
      <w:r w:rsidRPr="005B2BDD">
        <w:rPr>
          <w:lang w:val="lv-LV"/>
        </w:rPr>
        <w:t xml:space="preserve"> </w:t>
      </w:r>
      <w:proofErr w:type="spellStart"/>
      <w:r w:rsidRPr="005B2BDD">
        <w:rPr>
          <w:lang w:val="lv-LV"/>
        </w:rPr>
        <w:t>evaluation</w:t>
      </w:r>
      <w:proofErr w:type="spellEnd"/>
      <w:r w:rsidRPr="005B2BDD">
        <w:rPr>
          <w:lang w:val="lv-LV"/>
        </w:rPr>
        <w:t xml:space="preserve"> </w:t>
      </w:r>
      <w:proofErr w:type="spellStart"/>
      <w:r w:rsidRPr="005B2BDD">
        <w:rPr>
          <w:lang w:val="lv-LV"/>
        </w:rPr>
        <w:t>criteria</w:t>
      </w:r>
      <w:proofErr w:type="spellEnd"/>
      <w:r w:rsidRPr="005B2BDD">
        <w:rPr>
          <w:lang w:val="lv-LV"/>
        </w:rPr>
        <w:t xml:space="preserve"> </w:t>
      </w:r>
      <w:proofErr w:type="spellStart"/>
      <w:r w:rsidRPr="005B2BDD">
        <w:rPr>
          <w:lang w:val="lv-LV"/>
        </w:rPr>
        <w:t>are</w:t>
      </w:r>
      <w:proofErr w:type="spellEnd"/>
      <w:r w:rsidRPr="005B2BDD">
        <w:rPr>
          <w:lang w:val="lv-LV"/>
        </w:rPr>
        <w:t xml:space="preserve"> </w:t>
      </w:r>
      <w:proofErr w:type="spellStart"/>
      <w:r w:rsidRPr="005B2BDD">
        <w:rPr>
          <w:lang w:val="lv-LV"/>
        </w:rPr>
        <w:t>as</w:t>
      </w:r>
      <w:proofErr w:type="spellEnd"/>
      <w:r w:rsidRPr="005B2BDD">
        <w:rPr>
          <w:lang w:val="lv-LV"/>
        </w:rPr>
        <w:t xml:space="preserve"> </w:t>
      </w:r>
      <w:proofErr w:type="spellStart"/>
      <w:r w:rsidRPr="005B2BDD">
        <w:rPr>
          <w:lang w:val="lv-LV"/>
        </w:rPr>
        <w:t>follows</w:t>
      </w:r>
      <w:proofErr w:type="spellEnd"/>
      <w:r w:rsidRPr="005B2BDD">
        <w:rPr>
          <w:lang w:val="lv-LV"/>
        </w:rPr>
        <w:t>:</w:t>
      </w:r>
    </w:p>
    <w:p w14:paraId="206AB99A" w14:textId="77777777" w:rsidR="009078B7" w:rsidRDefault="009078B7" w:rsidP="009078B7">
      <w:pPr>
        <w:pStyle w:val="BodyText"/>
        <w:spacing w:before="72" w:after="1"/>
        <w:rPr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6990"/>
        <w:gridCol w:w="1658"/>
      </w:tblGrid>
      <w:tr w:rsidR="009078B7" w14:paraId="4428EC0C" w14:textId="77777777" w:rsidTr="009078B7">
        <w:trPr>
          <w:trHeight w:val="542"/>
        </w:trPr>
        <w:tc>
          <w:tcPr>
            <w:tcW w:w="566" w:type="dxa"/>
            <w:shd w:val="clear" w:color="auto" w:fill="DEEBF6"/>
          </w:tcPr>
          <w:p w14:paraId="395F0CE8" w14:textId="77777777" w:rsidR="009078B7" w:rsidRDefault="009078B7" w:rsidP="00E13A34">
            <w:pPr>
              <w:pStyle w:val="TableParagraph"/>
              <w:spacing w:line="266" w:lineRule="exact"/>
              <w:ind w:left="1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6990" w:type="dxa"/>
            <w:tcBorders>
              <w:top w:val="thickThinMediumGap" w:sz="3" w:space="0" w:color="000000"/>
            </w:tcBorders>
            <w:shd w:val="clear" w:color="auto" w:fill="DEEBF6"/>
          </w:tcPr>
          <w:p w14:paraId="0E7EF075" w14:textId="77777777" w:rsidR="009078B7" w:rsidRDefault="009078B7" w:rsidP="00E13A34">
            <w:pPr>
              <w:pStyle w:val="TableParagraph"/>
              <w:spacing w:before="129"/>
              <w:ind w:left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Quality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evaluation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criterion</w:t>
            </w:r>
            <w:proofErr w:type="spellEnd"/>
          </w:p>
        </w:tc>
        <w:tc>
          <w:tcPr>
            <w:tcW w:w="1658" w:type="dxa"/>
            <w:tcBorders>
              <w:top w:val="thickThinMediumGap" w:sz="3" w:space="0" w:color="000000"/>
            </w:tcBorders>
            <w:shd w:val="clear" w:color="auto" w:fill="DEEBF6"/>
          </w:tcPr>
          <w:p w14:paraId="36DB799E" w14:textId="77777777" w:rsidR="009078B7" w:rsidRDefault="009078B7" w:rsidP="00E13A34">
            <w:pPr>
              <w:pStyle w:val="TableParagraph"/>
              <w:spacing w:line="266" w:lineRule="exact"/>
              <w:ind w:left="13" w:right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Score</w:t>
            </w:r>
            <w:proofErr w:type="spellEnd"/>
          </w:p>
          <w:p w14:paraId="1CD57652" w14:textId="77777777" w:rsidR="009078B7" w:rsidRDefault="009078B7" w:rsidP="00E13A34">
            <w:pPr>
              <w:pStyle w:val="TableParagraph"/>
              <w:spacing w:line="257" w:lineRule="exact"/>
              <w:ind w:left="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Score</w:t>
            </w:r>
            <w:proofErr w:type="spellEnd"/>
          </w:p>
        </w:tc>
      </w:tr>
      <w:tr w:rsidR="009078B7" w14:paraId="6D26FFD0" w14:textId="77777777" w:rsidTr="009078B7">
        <w:trPr>
          <w:trHeight w:val="551"/>
        </w:trPr>
        <w:tc>
          <w:tcPr>
            <w:tcW w:w="566" w:type="dxa"/>
          </w:tcPr>
          <w:p w14:paraId="70F47467" w14:textId="77777777" w:rsidR="009078B7" w:rsidRDefault="009078B7" w:rsidP="00E13A34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990" w:type="dxa"/>
          </w:tcPr>
          <w:p w14:paraId="6D2290C5" w14:textId="77777777" w:rsidR="009078B7" w:rsidRDefault="009078B7" w:rsidP="00E13A34">
            <w:pPr>
              <w:pStyle w:val="TableParagraph"/>
              <w:spacing w:line="276" w:lineRule="exact"/>
              <w:ind w:left="108" w:right="132"/>
              <w:rPr>
                <w:sz w:val="24"/>
              </w:rPr>
            </w:pP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proposed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innovation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corresponds</w:t>
            </w:r>
            <w:proofErr w:type="spellEnd"/>
            <w:r>
              <w:rPr>
                <w:sz w:val="24"/>
              </w:rPr>
              <w:t xml:space="preserve"> to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fields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Student </w:t>
            </w:r>
            <w:proofErr w:type="spellStart"/>
            <w:r>
              <w:rPr>
                <w:sz w:val="24"/>
              </w:rPr>
              <w:t>Innovation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competition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themes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58" w:type="dxa"/>
          </w:tcPr>
          <w:p w14:paraId="6218D16C" w14:textId="77777777" w:rsidR="009078B7" w:rsidRDefault="009078B7" w:rsidP="00E13A34">
            <w:pPr>
              <w:pStyle w:val="TableParagraph"/>
              <w:spacing w:before="13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9078B7" w14:paraId="5BB2372D" w14:textId="77777777" w:rsidTr="009078B7">
        <w:trPr>
          <w:trHeight w:val="551"/>
        </w:trPr>
        <w:tc>
          <w:tcPr>
            <w:tcW w:w="566" w:type="dxa"/>
          </w:tcPr>
          <w:p w14:paraId="0C30B7C4" w14:textId="77777777" w:rsidR="009078B7" w:rsidRDefault="009078B7" w:rsidP="00E13A34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990" w:type="dxa"/>
          </w:tcPr>
          <w:p w14:paraId="44068E94" w14:textId="77777777" w:rsidR="009078B7" w:rsidRDefault="009078B7" w:rsidP="00E13A34">
            <w:pPr>
              <w:pStyle w:val="TableParagraph"/>
              <w:spacing w:line="276" w:lineRule="exact"/>
              <w:ind w:left="108" w:right="132"/>
              <w:rPr>
                <w:sz w:val="24"/>
              </w:rPr>
            </w:pPr>
            <w:r>
              <w:rPr>
                <w:sz w:val="24"/>
              </w:rPr>
              <w:t xml:space="preserve">Relevance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innovation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solving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business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problems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challenges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58" w:type="dxa"/>
          </w:tcPr>
          <w:p w14:paraId="4A989C55" w14:textId="77777777" w:rsidR="009078B7" w:rsidRDefault="009078B7" w:rsidP="00E13A34">
            <w:pPr>
              <w:pStyle w:val="TableParagraph"/>
              <w:spacing w:before="137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9078B7" w14:paraId="2BF34018" w14:textId="77777777" w:rsidTr="009078B7">
        <w:trPr>
          <w:trHeight w:val="277"/>
        </w:trPr>
        <w:tc>
          <w:tcPr>
            <w:tcW w:w="566" w:type="dxa"/>
          </w:tcPr>
          <w:p w14:paraId="5EFBB26E" w14:textId="77777777" w:rsidR="009078B7" w:rsidRDefault="009078B7" w:rsidP="00E13A34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990" w:type="dxa"/>
          </w:tcPr>
          <w:p w14:paraId="78F9142D" w14:textId="77777777" w:rsidR="009078B7" w:rsidRDefault="009078B7" w:rsidP="00E13A34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Cooperation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with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industry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representatives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well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developed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clearly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defined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58" w:type="dxa"/>
          </w:tcPr>
          <w:p w14:paraId="068809F9" w14:textId="77777777" w:rsidR="009078B7" w:rsidRDefault="009078B7" w:rsidP="00E13A34">
            <w:pPr>
              <w:pStyle w:val="TableParagraph"/>
              <w:spacing w:line="257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9078B7" w14:paraId="1975274F" w14:textId="77777777" w:rsidTr="009078B7">
        <w:trPr>
          <w:trHeight w:val="827"/>
        </w:trPr>
        <w:tc>
          <w:tcPr>
            <w:tcW w:w="566" w:type="dxa"/>
          </w:tcPr>
          <w:p w14:paraId="2DEE99C2" w14:textId="77777777" w:rsidR="009078B7" w:rsidRDefault="009078B7" w:rsidP="00E13A3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990" w:type="dxa"/>
          </w:tcPr>
          <w:p w14:paraId="358D746E" w14:textId="77777777" w:rsidR="009078B7" w:rsidRDefault="009078B7" w:rsidP="00E13A3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testing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implementation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commercialisation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well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developed</w:t>
            </w:r>
            <w:proofErr w:type="spellEnd"/>
            <w:r>
              <w:rPr>
                <w:sz w:val="24"/>
              </w:rPr>
              <w:t>.</w:t>
            </w:r>
          </w:p>
          <w:p w14:paraId="0EB86858" w14:textId="77777777" w:rsidR="009078B7" w:rsidRDefault="009078B7" w:rsidP="00E13A34">
            <w:pPr>
              <w:pStyle w:val="TableParagraph"/>
              <w:spacing w:line="270" w:lineRule="atLeast"/>
              <w:ind w:left="108" w:right="132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this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criterion</w:t>
            </w:r>
            <w:proofErr w:type="spellEnd"/>
            <w:r>
              <w:rPr>
                <w:sz w:val="24"/>
              </w:rPr>
              <w:t xml:space="preserve"> applies </w:t>
            </w:r>
            <w:proofErr w:type="spellStart"/>
            <w:r>
              <w:rPr>
                <w:sz w:val="24"/>
              </w:rPr>
              <w:t>only</w:t>
            </w:r>
            <w:proofErr w:type="spellEnd"/>
            <w:r>
              <w:rPr>
                <w:sz w:val="24"/>
              </w:rPr>
              <w:t xml:space="preserve"> to </w:t>
            </w:r>
            <w:proofErr w:type="spellStart"/>
            <w:r>
              <w:rPr>
                <w:sz w:val="24"/>
              </w:rPr>
              <w:t>applications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innovation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based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existing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proof</w:t>
            </w:r>
            <w:proofErr w:type="spellEnd"/>
            <w:r>
              <w:rPr>
                <w:sz w:val="24"/>
              </w:rPr>
              <w:t xml:space="preserve"> of </w:t>
            </w:r>
            <w:proofErr w:type="spellStart"/>
            <w:r>
              <w:rPr>
                <w:sz w:val="24"/>
              </w:rPr>
              <w:t>concept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658" w:type="dxa"/>
          </w:tcPr>
          <w:p w14:paraId="5387BD47" w14:textId="77777777" w:rsidR="009078B7" w:rsidRDefault="009078B7" w:rsidP="00E13A34">
            <w:pPr>
              <w:pStyle w:val="TableParagraph"/>
              <w:spacing w:before="27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9078B7" w14:paraId="1C6B9947" w14:textId="77777777" w:rsidTr="009078B7">
        <w:trPr>
          <w:trHeight w:val="551"/>
        </w:trPr>
        <w:tc>
          <w:tcPr>
            <w:tcW w:w="566" w:type="dxa"/>
          </w:tcPr>
          <w:p w14:paraId="3E71C55C" w14:textId="77777777" w:rsidR="009078B7" w:rsidRDefault="009078B7" w:rsidP="00E13A3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990" w:type="dxa"/>
          </w:tcPr>
          <w:p w14:paraId="2DAD3516" w14:textId="77777777" w:rsidR="009078B7" w:rsidRDefault="009078B7" w:rsidP="00E13A34">
            <w:pPr>
              <w:pStyle w:val="TableParagraph"/>
              <w:spacing w:line="276" w:lineRule="exact"/>
              <w:ind w:left="108" w:right="132"/>
              <w:rPr>
                <w:sz w:val="24"/>
              </w:rPr>
            </w:pPr>
            <w:proofErr w:type="spellStart"/>
            <w:r>
              <w:rPr>
                <w:sz w:val="24"/>
              </w:rPr>
              <w:t>Feasibility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project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result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implementation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objectives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results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practical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implementation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realistic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1658" w:type="dxa"/>
          </w:tcPr>
          <w:p w14:paraId="68DA5E96" w14:textId="77777777" w:rsidR="009078B7" w:rsidRDefault="009078B7" w:rsidP="00E13A34">
            <w:pPr>
              <w:pStyle w:val="TableParagraph"/>
              <w:spacing w:before="13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9078B7" w14:paraId="30E6D47D" w14:textId="77777777" w:rsidTr="009078B7">
        <w:trPr>
          <w:trHeight w:val="551"/>
        </w:trPr>
        <w:tc>
          <w:tcPr>
            <w:tcW w:w="566" w:type="dxa"/>
          </w:tcPr>
          <w:p w14:paraId="66E40B23" w14:textId="77777777" w:rsidR="009078B7" w:rsidRDefault="009078B7" w:rsidP="00E13A3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990" w:type="dxa"/>
          </w:tcPr>
          <w:p w14:paraId="558C2F74" w14:textId="77777777" w:rsidR="009078B7" w:rsidRDefault="009078B7" w:rsidP="00E13A34">
            <w:pPr>
              <w:pStyle w:val="TableParagraph"/>
              <w:spacing w:line="276" w:lineRule="exact"/>
              <w:ind w:left="108" w:right="132"/>
              <w:rPr>
                <w:sz w:val="24"/>
              </w:rPr>
            </w:pPr>
            <w:proofErr w:type="spellStart"/>
            <w:r>
              <w:rPr>
                <w:sz w:val="24"/>
              </w:rPr>
              <w:t>Technical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justification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project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all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activities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their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coherence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intended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results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clearly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defined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58" w:type="dxa"/>
          </w:tcPr>
          <w:p w14:paraId="7E056B00" w14:textId="77777777" w:rsidR="009078B7" w:rsidRDefault="009078B7" w:rsidP="00E13A34">
            <w:pPr>
              <w:pStyle w:val="TableParagraph"/>
              <w:spacing w:before="137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9078B7" w14:paraId="273B6887" w14:textId="77777777" w:rsidTr="009078B7">
        <w:trPr>
          <w:trHeight w:val="550"/>
        </w:trPr>
        <w:tc>
          <w:tcPr>
            <w:tcW w:w="566" w:type="dxa"/>
          </w:tcPr>
          <w:p w14:paraId="2272920F" w14:textId="77777777" w:rsidR="009078B7" w:rsidRDefault="009078B7" w:rsidP="00E13A34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990" w:type="dxa"/>
          </w:tcPr>
          <w:p w14:paraId="205A0A57" w14:textId="77777777" w:rsidR="009078B7" w:rsidRDefault="009078B7" w:rsidP="00E13A3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applicant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team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described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each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participant</w:t>
            </w:r>
            <w:proofErr w:type="spellEnd"/>
          </w:p>
          <w:p w14:paraId="394B6A9F" w14:textId="77777777" w:rsidR="009078B7" w:rsidRDefault="009078B7" w:rsidP="00E13A34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project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activities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student </w:t>
            </w:r>
            <w:proofErr w:type="spellStart"/>
            <w:r>
              <w:rPr>
                <w:sz w:val="24"/>
              </w:rPr>
              <w:t>innovation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project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supervisor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indicated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58" w:type="dxa"/>
          </w:tcPr>
          <w:p w14:paraId="1D462663" w14:textId="77777777" w:rsidR="009078B7" w:rsidRDefault="009078B7" w:rsidP="00E13A34">
            <w:pPr>
              <w:pStyle w:val="TableParagraph"/>
              <w:spacing w:before="137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9078B7" w14:paraId="5E647B49" w14:textId="77777777" w:rsidTr="009078B7">
        <w:trPr>
          <w:trHeight w:val="827"/>
        </w:trPr>
        <w:tc>
          <w:tcPr>
            <w:tcW w:w="566" w:type="dxa"/>
          </w:tcPr>
          <w:p w14:paraId="2D25BE3D" w14:textId="77777777" w:rsidR="009078B7" w:rsidRDefault="009078B7" w:rsidP="00E13A3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8.</w:t>
            </w:r>
          </w:p>
        </w:tc>
        <w:tc>
          <w:tcPr>
            <w:tcW w:w="6990" w:type="dxa"/>
          </w:tcPr>
          <w:p w14:paraId="1BFFF0AC" w14:textId="77777777" w:rsidR="009078B7" w:rsidRDefault="009078B7" w:rsidP="00E13A34">
            <w:pPr>
              <w:pStyle w:val="TableParagraph"/>
              <w:ind w:left="108" w:right="132"/>
              <w:rPr>
                <w:sz w:val="24"/>
              </w:rPr>
            </w:pP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competences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team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members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applicant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correspond</w:t>
            </w:r>
            <w:proofErr w:type="spellEnd"/>
            <w:r>
              <w:rPr>
                <w:sz w:val="24"/>
              </w:rPr>
              <w:t xml:space="preserve"> to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skills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competences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necessary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high-quality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project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implementation</w:t>
            </w:r>
            <w:proofErr w:type="spellEnd"/>
            <w:r>
              <w:rPr>
                <w:sz w:val="24"/>
              </w:rPr>
              <w:t>.</w:t>
            </w:r>
          </w:p>
          <w:p w14:paraId="44C0A70A" w14:textId="77777777" w:rsidR="009078B7" w:rsidRDefault="009078B7" w:rsidP="00E13A34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These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competences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described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substantiated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application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658" w:type="dxa"/>
          </w:tcPr>
          <w:p w14:paraId="2DD4F916" w14:textId="77777777" w:rsidR="009078B7" w:rsidRDefault="009078B7" w:rsidP="00E13A34">
            <w:pPr>
              <w:pStyle w:val="TableParagraph"/>
              <w:spacing w:before="27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>
              <w:rPr>
                <w:spacing w:val="-10"/>
                <w:sz w:val="24"/>
              </w:rPr>
              <w:t>5</w:t>
            </w:r>
          </w:p>
        </w:tc>
      </w:tr>
    </w:tbl>
    <w:tbl>
      <w:tblPr>
        <w:tblpPr w:leftFromText="180" w:rightFromText="180" w:vertAnchor="text" w:horzAnchor="margin" w:tblpY="3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6990"/>
        <w:gridCol w:w="1658"/>
      </w:tblGrid>
      <w:tr w:rsidR="009078B7" w14:paraId="6586999A" w14:textId="77777777" w:rsidTr="009078B7">
        <w:trPr>
          <w:trHeight w:val="553"/>
        </w:trPr>
        <w:tc>
          <w:tcPr>
            <w:tcW w:w="566" w:type="dxa"/>
          </w:tcPr>
          <w:p w14:paraId="51BDF811" w14:textId="77777777" w:rsidR="009078B7" w:rsidRDefault="009078B7" w:rsidP="009078B7">
            <w:pPr>
              <w:pStyle w:val="TableParagraph"/>
              <w:rPr>
                <w:sz w:val="24"/>
              </w:rPr>
            </w:pPr>
          </w:p>
        </w:tc>
        <w:tc>
          <w:tcPr>
            <w:tcW w:w="6990" w:type="dxa"/>
          </w:tcPr>
          <w:p w14:paraId="7FE27612" w14:textId="77777777" w:rsidR="009078B7" w:rsidRDefault="009078B7" w:rsidP="009078B7">
            <w:pPr>
              <w:pStyle w:val="TableParagraph"/>
              <w:spacing w:line="270" w:lineRule="atLeast"/>
              <w:ind w:left="108" w:right="132"/>
              <w:rPr>
                <w:sz w:val="24"/>
              </w:rPr>
            </w:pP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selected</w:t>
            </w:r>
            <w:proofErr w:type="spellEnd"/>
            <w:r>
              <w:rPr>
                <w:sz w:val="24"/>
              </w:rPr>
              <w:t xml:space="preserve"> student </w:t>
            </w:r>
            <w:proofErr w:type="spellStart"/>
            <w:r>
              <w:rPr>
                <w:sz w:val="24"/>
              </w:rPr>
              <w:t>project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mentors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student </w:t>
            </w:r>
            <w:proofErr w:type="spellStart"/>
            <w:r>
              <w:rPr>
                <w:sz w:val="24"/>
              </w:rPr>
              <w:t>innovation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project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supervisor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necessary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competences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58" w:type="dxa"/>
          </w:tcPr>
          <w:p w14:paraId="2DD87ED6" w14:textId="77777777" w:rsidR="009078B7" w:rsidRDefault="009078B7" w:rsidP="009078B7">
            <w:pPr>
              <w:pStyle w:val="TableParagraph"/>
              <w:rPr>
                <w:sz w:val="24"/>
              </w:rPr>
            </w:pPr>
          </w:p>
        </w:tc>
      </w:tr>
      <w:tr w:rsidR="009078B7" w14:paraId="60D3E622" w14:textId="77777777" w:rsidTr="009078B7">
        <w:trPr>
          <w:trHeight w:val="276"/>
        </w:trPr>
        <w:tc>
          <w:tcPr>
            <w:tcW w:w="566" w:type="dxa"/>
          </w:tcPr>
          <w:p w14:paraId="77BF9C2F" w14:textId="77777777" w:rsidR="009078B7" w:rsidRDefault="009078B7" w:rsidP="009078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990" w:type="dxa"/>
          </w:tcPr>
          <w:p w14:paraId="0CD79EDA" w14:textId="77777777" w:rsidR="009078B7" w:rsidRDefault="009078B7" w:rsidP="009078B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project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team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multidisciplinary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58" w:type="dxa"/>
          </w:tcPr>
          <w:p w14:paraId="46F5DAB3" w14:textId="77777777" w:rsidR="009078B7" w:rsidRDefault="009078B7" w:rsidP="009078B7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9078B7" w14:paraId="09AA2EBC" w14:textId="77777777" w:rsidTr="009078B7">
        <w:trPr>
          <w:trHeight w:val="275"/>
        </w:trPr>
        <w:tc>
          <w:tcPr>
            <w:tcW w:w="566" w:type="dxa"/>
          </w:tcPr>
          <w:p w14:paraId="3C308FC7" w14:textId="77777777" w:rsidR="009078B7" w:rsidRDefault="009078B7" w:rsidP="009078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990" w:type="dxa"/>
          </w:tcPr>
          <w:p w14:paraId="2E088E93" w14:textId="77777777" w:rsidR="009078B7" w:rsidRDefault="009078B7" w:rsidP="009078B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Project </w:t>
            </w:r>
            <w:proofErr w:type="spellStart"/>
            <w:r>
              <w:rPr>
                <w:sz w:val="24"/>
              </w:rPr>
              <w:t>implementation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realistic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within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months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58" w:type="dxa"/>
          </w:tcPr>
          <w:p w14:paraId="1952699B" w14:textId="77777777" w:rsidR="009078B7" w:rsidRDefault="009078B7" w:rsidP="009078B7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9078B7" w14:paraId="60160DCA" w14:textId="77777777" w:rsidTr="009078B7">
        <w:trPr>
          <w:trHeight w:val="1931"/>
        </w:trPr>
        <w:tc>
          <w:tcPr>
            <w:tcW w:w="566" w:type="dxa"/>
          </w:tcPr>
          <w:p w14:paraId="60CFAA73" w14:textId="77777777" w:rsidR="009078B7" w:rsidRDefault="009078B7" w:rsidP="009078B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990" w:type="dxa"/>
          </w:tcPr>
          <w:p w14:paraId="19CAFAE9" w14:textId="77777777" w:rsidR="009078B7" w:rsidRDefault="009078B7" w:rsidP="009078B7">
            <w:pPr>
              <w:pStyle w:val="TableParagraph"/>
              <w:ind w:left="108" w:right="132"/>
              <w:rPr>
                <w:sz w:val="24"/>
              </w:rPr>
            </w:pP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necessary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resources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justified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application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planned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financial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resources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reasonable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not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overstated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correspond</w:t>
            </w:r>
            <w:proofErr w:type="spellEnd"/>
            <w:r>
              <w:rPr>
                <w:sz w:val="24"/>
              </w:rPr>
              <w:t xml:space="preserve"> to </w:t>
            </w:r>
            <w:proofErr w:type="spellStart"/>
            <w:r>
              <w:rPr>
                <w:sz w:val="24"/>
              </w:rPr>
              <w:t>average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expenditure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similar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activities</w:t>
            </w:r>
            <w:proofErr w:type="spellEnd"/>
          </w:p>
          <w:p w14:paraId="1B087D29" w14:textId="77777777" w:rsidR="009078B7" w:rsidRDefault="009078B7" w:rsidP="009078B7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relevant </w:t>
            </w:r>
            <w:proofErr w:type="spellStart"/>
            <w:r>
              <w:rPr>
                <w:sz w:val="24"/>
              </w:rPr>
              <w:t>field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criterion</w:t>
            </w:r>
            <w:proofErr w:type="spellEnd"/>
            <w:r>
              <w:rPr>
                <w:sz w:val="24"/>
              </w:rPr>
              <w:t xml:space="preserve"> applies to </w:t>
            </w:r>
            <w:proofErr w:type="spellStart"/>
            <w:r>
              <w:rPr>
                <w:sz w:val="24"/>
              </w:rPr>
              <w:t>all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innovation</w:t>
            </w:r>
            <w:proofErr w:type="spellEnd"/>
          </w:p>
          <w:p w14:paraId="2FB6506F" w14:textId="77777777" w:rsidR="009078B7" w:rsidRDefault="009078B7" w:rsidP="009078B7">
            <w:pPr>
              <w:pStyle w:val="TableParagraph"/>
              <w:spacing w:line="270" w:lineRule="atLeast"/>
              <w:ind w:left="108" w:right="132"/>
              <w:rPr>
                <w:sz w:val="24"/>
              </w:rPr>
            </w:pPr>
            <w:proofErr w:type="spellStart"/>
            <w:r>
              <w:rPr>
                <w:sz w:val="24"/>
              </w:rPr>
              <w:t>applications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while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applications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further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development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innovation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based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previous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concept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degree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maturity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submitted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concept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also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taken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account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58" w:type="dxa"/>
          </w:tcPr>
          <w:p w14:paraId="00387131" w14:textId="77777777" w:rsidR="009078B7" w:rsidRDefault="009078B7" w:rsidP="009078B7">
            <w:pPr>
              <w:pStyle w:val="TableParagraph"/>
              <w:rPr>
                <w:sz w:val="24"/>
              </w:rPr>
            </w:pPr>
          </w:p>
          <w:p w14:paraId="105B277D" w14:textId="77777777" w:rsidR="009078B7" w:rsidRDefault="009078B7" w:rsidP="009078B7">
            <w:pPr>
              <w:pStyle w:val="TableParagraph"/>
              <w:spacing w:before="274"/>
              <w:rPr>
                <w:sz w:val="24"/>
              </w:rPr>
            </w:pPr>
          </w:p>
          <w:p w14:paraId="1406B337" w14:textId="77777777" w:rsidR="009078B7" w:rsidRDefault="009078B7" w:rsidP="009078B7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9078B7" w14:paraId="7140E4FA" w14:textId="77777777" w:rsidTr="009078B7">
        <w:trPr>
          <w:trHeight w:val="827"/>
        </w:trPr>
        <w:tc>
          <w:tcPr>
            <w:tcW w:w="566" w:type="dxa"/>
          </w:tcPr>
          <w:p w14:paraId="491BF55A" w14:textId="77777777" w:rsidR="009078B7" w:rsidRDefault="009078B7" w:rsidP="009078B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6990" w:type="dxa"/>
          </w:tcPr>
          <w:p w14:paraId="50A04A1F" w14:textId="77777777" w:rsidR="009078B7" w:rsidRDefault="009078B7" w:rsidP="009078B7">
            <w:pPr>
              <w:pStyle w:val="TableParagraph"/>
              <w:ind w:left="108" w:right="132"/>
              <w:rPr>
                <w:sz w:val="24"/>
              </w:rPr>
            </w:pP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dissemination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project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results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coordination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with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mentors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industry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representatives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clearly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defined</w:t>
            </w:r>
            <w:proofErr w:type="spellEnd"/>
          </w:p>
          <w:p w14:paraId="30486B98" w14:textId="77777777" w:rsidR="009078B7" w:rsidRDefault="009078B7" w:rsidP="009078B7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in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the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application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58" w:type="dxa"/>
          </w:tcPr>
          <w:p w14:paraId="65546202" w14:textId="77777777" w:rsidR="009078B7" w:rsidRDefault="009078B7" w:rsidP="009078B7">
            <w:pPr>
              <w:pStyle w:val="TableParagraph"/>
              <w:spacing w:before="27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9078B7" w14:paraId="2BA4B969" w14:textId="77777777" w:rsidTr="009078B7">
        <w:trPr>
          <w:trHeight w:val="276"/>
        </w:trPr>
        <w:tc>
          <w:tcPr>
            <w:tcW w:w="566" w:type="dxa"/>
          </w:tcPr>
          <w:p w14:paraId="619D4D7E" w14:textId="77777777" w:rsidR="009078B7" w:rsidRDefault="009078B7" w:rsidP="009078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6990" w:type="dxa"/>
          </w:tcPr>
          <w:p w14:paraId="6AB2D295" w14:textId="77777777" w:rsidR="009078B7" w:rsidRDefault="009078B7" w:rsidP="009078B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Presentation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innovation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idea</w:t>
            </w:r>
            <w:proofErr w:type="spellEnd"/>
          </w:p>
        </w:tc>
        <w:tc>
          <w:tcPr>
            <w:tcW w:w="1658" w:type="dxa"/>
          </w:tcPr>
          <w:p w14:paraId="694588F9" w14:textId="77777777" w:rsidR="009078B7" w:rsidRDefault="009078B7" w:rsidP="009078B7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9078B7" w14:paraId="0C03795D" w14:textId="77777777" w:rsidTr="009078B7">
        <w:trPr>
          <w:trHeight w:val="278"/>
        </w:trPr>
        <w:tc>
          <w:tcPr>
            <w:tcW w:w="566" w:type="dxa"/>
          </w:tcPr>
          <w:p w14:paraId="6969BBC5" w14:textId="77777777" w:rsidR="009078B7" w:rsidRDefault="009078B7" w:rsidP="009078B7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6990" w:type="dxa"/>
          </w:tcPr>
          <w:p w14:paraId="1855717A" w14:textId="77777777" w:rsidR="009078B7" w:rsidRDefault="009078B7" w:rsidP="009078B7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Expert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evaluation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points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awarded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Commission</w:t>
            </w:r>
            <w:proofErr w:type="spellEnd"/>
            <w:r>
              <w:rPr>
                <w:sz w:val="24"/>
              </w:rPr>
              <w:t xml:space="preserve"> *</w:t>
            </w:r>
          </w:p>
        </w:tc>
        <w:tc>
          <w:tcPr>
            <w:tcW w:w="1658" w:type="dxa"/>
          </w:tcPr>
          <w:p w14:paraId="20EF00EE" w14:textId="77777777" w:rsidR="009078B7" w:rsidRDefault="009078B7" w:rsidP="009078B7">
            <w:pPr>
              <w:pStyle w:val="TableParagraph"/>
              <w:spacing w:before="1" w:line="257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9078B7" w14:paraId="79D6588E" w14:textId="77777777" w:rsidTr="009078B7">
        <w:trPr>
          <w:trHeight w:val="551"/>
        </w:trPr>
        <w:tc>
          <w:tcPr>
            <w:tcW w:w="566" w:type="dxa"/>
          </w:tcPr>
          <w:p w14:paraId="7C53A286" w14:textId="77777777" w:rsidR="009078B7" w:rsidRDefault="009078B7" w:rsidP="009078B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6990" w:type="dxa"/>
          </w:tcPr>
          <w:p w14:paraId="2F8EE24C" w14:textId="77777777" w:rsidR="009078B7" w:rsidRDefault="009078B7" w:rsidP="009078B7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proofErr w:type="spellStart"/>
            <w:r w:rsidRPr="00430C4E">
              <w:rPr>
                <w:sz w:val="24"/>
              </w:rPr>
              <w:t>Compliance</w:t>
            </w:r>
            <w:proofErr w:type="spellEnd"/>
            <w:r w:rsidRPr="00430C4E">
              <w:rPr>
                <w:sz w:val="24"/>
              </w:rPr>
              <w:t xml:space="preserve"> </w:t>
            </w:r>
            <w:proofErr w:type="spellStart"/>
            <w:r w:rsidRPr="00430C4E">
              <w:rPr>
                <w:sz w:val="24"/>
              </w:rPr>
              <w:t>with</w:t>
            </w:r>
            <w:proofErr w:type="spellEnd"/>
            <w:r w:rsidRPr="00430C4E">
              <w:rPr>
                <w:sz w:val="24"/>
              </w:rPr>
              <w:t xml:space="preserve"> </w:t>
            </w:r>
            <w:proofErr w:type="spellStart"/>
            <w:r w:rsidRPr="00430C4E">
              <w:rPr>
                <w:sz w:val="24"/>
              </w:rPr>
              <w:t>the</w:t>
            </w:r>
            <w:proofErr w:type="spellEnd"/>
            <w:r w:rsidRPr="00430C4E">
              <w:rPr>
                <w:sz w:val="24"/>
              </w:rPr>
              <w:t xml:space="preserve"> </w:t>
            </w:r>
            <w:proofErr w:type="spellStart"/>
            <w:r w:rsidRPr="00430C4E">
              <w:rPr>
                <w:sz w:val="24"/>
              </w:rPr>
              <w:t>horizontal</w:t>
            </w:r>
            <w:proofErr w:type="spellEnd"/>
            <w:r w:rsidRPr="00430C4E">
              <w:rPr>
                <w:sz w:val="24"/>
              </w:rPr>
              <w:t xml:space="preserve"> </w:t>
            </w:r>
            <w:proofErr w:type="spellStart"/>
            <w:r w:rsidRPr="00430C4E">
              <w:rPr>
                <w:sz w:val="24"/>
              </w:rPr>
              <w:t>principle</w:t>
            </w:r>
            <w:proofErr w:type="spellEnd"/>
            <w:r w:rsidRPr="00430C4E">
              <w:rPr>
                <w:sz w:val="24"/>
              </w:rPr>
              <w:t xml:space="preserve"> </w:t>
            </w:r>
            <w:proofErr w:type="spellStart"/>
            <w:r w:rsidRPr="00430C4E">
              <w:rPr>
                <w:sz w:val="24"/>
              </w:rPr>
              <w:t>of</w:t>
            </w:r>
            <w:proofErr w:type="spellEnd"/>
            <w:r w:rsidRPr="00430C4E">
              <w:rPr>
                <w:sz w:val="24"/>
              </w:rPr>
              <w:t xml:space="preserve"> "</w:t>
            </w:r>
            <w:proofErr w:type="spellStart"/>
            <w:r w:rsidRPr="00430C4E">
              <w:rPr>
                <w:sz w:val="24"/>
              </w:rPr>
              <w:t>Equal</w:t>
            </w:r>
            <w:proofErr w:type="spellEnd"/>
            <w:r w:rsidRPr="00430C4E">
              <w:rPr>
                <w:sz w:val="24"/>
              </w:rPr>
              <w:t xml:space="preserve"> </w:t>
            </w:r>
            <w:proofErr w:type="spellStart"/>
            <w:r w:rsidRPr="00430C4E">
              <w:rPr>
                <w:sz w:val="24"/>
              </w:rPr>
              <w:t>Opportunities</w:t>
            </w:r>
            <w:proofErr w:type="spellEnd"/>
            <w:r w:rsidRPr="00430C4E">
              <w:rPr>
                <w:sz w:val="24"/>
              </w:rPr>
              <w:t>" (</w:t>
            </w:r>
            <w:proofErr w:type="spellStart"/>
            <w:r w:rsidRPr="00430C4E">
              <w:rPr>
                <w:sz w:val="24"/>
              </w:rPr>
              <w:t>regarding</w:t>
            </w:r>
            <w:proofErr w:type="spellEnd"/>
            <w:r w:rsidRPr="00430C4E">
              <w:rPr>
                <w:sz w:val="24"/>
              </w:rPr>
              <w:t xml:space="preserve"> </w:t>
            </w:r>
            <w:proofErr w:type="spellStart"/>
            <w:r w:rsidRPr="00430C4E">
              <w:rPr>
                <w:sz w:val="24"/>
              </w:rPr>
              <w:t>gender</w:t>
            </w:r>
            <w:proofErr w:type="spellEnd"/>
            <w:r w:rsidRPr="00430C4E">
              <w:rPr>
                <w:sz w:val="24"/>
              </w:rPr>
              <w:t xml:space="preserve">, </w:t>
            </w:r>
            <w:proofErr w:type="spellStart"/>
            <w:r w:rsidRPr="00430C4E">
              <w:rPr>
                <w:sz w:val="24"/>
              </w:rPr>
              <w:t>disability</w:t>
            </w:r>
            <w:proofErr w:type="spellEnd"/>
            <w:r w:rsidRPr="00430C4E">
              <w:rPr>
                <w:sz w:val="24"/>
              </w:rPr>
              <w:t xml:space="preserve">, </w:t>
            </w:r>
            <w:proofErr w:type="spellStart"/>
            <w:r w:rsidRPr="00430C4E">
              <w:rPr>
                <w:sz w:val="24"/>
              </w:rPr>
              <w:t>age</w:t>
            </w:r>
            <w:proofErr w:type="spellEnd"/>
            <w:r w:rsidRPr="00430C4E">
              <w:rPr>
                <w:sz w:val="24"/>
              </w:rPr>
              <w:t xml:space="preserve"> </w:t>
            </w:r>
            <w:proofErr w:type="spellStart"/>
            <w:r w:rsidRPr="00430C4E">
              <w:rPr>
                <w:sz w:val="24"/>
              </w:rPr>
              <w:t>and</w:t>
            </w:r>
            <w:proofErr w:type="spellEnd"/>
            <w:r w:rsidRPr="00430C4E">
              <w:rPr>
                <w:sz w:val="24"/>
              </w:rPr>
              <w:t xml:space="preserve"> </w:t>
            </w:r>
            <w:proofErr w:type="spellStart"/>
            <w:r w:rsidRPr="00430C4E">
              <w:rPr>
                <w:sz w:val="24"/>
              </w:rPr>
              <w:t>ethnicity</w:t>
            </w:r>
            <w:proofErr w:type="spellEnd"/>
            <w:r w:rsidRPr="00430C4E">
              <w:rPr>
                <w:sz w:val="24"/>
              </w:rPr>
              <w:t>)</w:t>
            </w:r>
          </w:p>
        </w:tc>
        <w:tc>
          <w:tcPr>
            <w:tcW w:w="1658" w:type="dxa"/>
          </w:tcPr>
          <w:p w14:paraId="178C3B94" w14:textId="77777777" w:rsidR="009078B7" w:rsidRDefault="009078B7" w:rsidP="009078B7">
            <w:pPr>
              <w:pStyle w:val="TableParagraph"/>
              <w:spacing w:before="13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9078B7" w14:paraId="17588F2B" w14:textId="77777777" w:rsidTr="009078B7">
        <w:trPr>
          <w:trHeight w:val="551"/>
        </w:trPr>
        <w:tc>
          <w:tcPr>
            <w:tcW w:w="566" w:type="dxa"/>
          </w:tcPr>
          <w:p w14:paraId="2F103DD7" w14:textId="77777777" w:rsidR="009078B7" w:rsidRDefault="009078B7" w:rsidP="009078B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6990" w:type="dxa"/>
          </w:tcPr>
          <w:p w14:paraId="1D213D7F" w14:textId="77777777" w:rsidR="009078B7" w:rsidRDefault="009078B7" w:rsidP="009078B7">
            <w:pPr>
              <w:pStyle w:val="TableParagraph"/>
              <w:spacing w:line="276" w:lineRule="exact"/>
              <w:ind w:left="108" w:right="132"/>
              <w:rPr>
                <w:sz w:val="24"/>
              </w:rPr>
            </w:pPr>
            <w:proofErr w:type="spellStart"/>
            <w:r w:rsidRPr="00430C4E">
              <w:rPr>
                <w:sz w:val="24"/>
              </w:rPr>
              <w:t>Compliance</w:t>
            </w:r>
            <w:proofErr w:type="spellEnd"/>
            <w:r w:rsidRPr="00430C4E">
              <w:rPr>
                <w:sz w:val="24"/>
              </w:rPr>
              <w:t xml:space="preserve"> </w:t>
            </w:r>
            <w:proofErr w:type="spellStart"/>
            <w:r w:rsidRPr="00430C4E">
              <w:rPr>
                <w:sz w:val="24"/>
              </w:rPr>
              <w:t>with</w:t>
            </w:r>
            <w:proofErr w:type="spellEnd"/>
            <w:r w:rsidRPr="00430C4E">
              <w:rPr>
                <w:sz w:val="24"/>
              </w:rPr>
              <w:t xml:space="preserve"> </w:t>
            </w:r>
            <w:proofErr w:type="spellStart"/>
            <w:r w:rsidRPr="00430C4E">
              <w:rPr>
                <w:sz w:val="24"/>
              </w:rPr>
              <w:t>the</w:t>
            </w:r>
            <w:proofErr w:type="spellEnd"/>
            <w:r w:rsidRPr="00430C4E">
              <w:rPr>
                <w:sz w:val="24"/>
              </w:rPr>
              <w:t xml:space="preserve"> </w:t>
            </w:r>
            <w:proofErr w:type="spellStart"/>
            <w:r w:rsidRPr="00430C4E">
              <w:rPr>
                <w:sz w:val="24"/>
              </w:rPr>
              <w:t>horizontal</w:t>
            </w:r>
            <w:proofErr w:type="spellEnd"/>
            <w:r w:rsidRPr="00430C4E">
              <w:rPr>
                <w:sz w:val="24"/>
              </w:rPr>
              <w:t xml:space="preserve"> </w:t>
            </w:r>
            <w:proofErr w:type="spellStart"/>
            <w:r w:rsidRPr="00430C4E">
              <w:rPr>
                <w:sz w:val="24"/>
              </w:rPr>
              <w:t>principle</w:t>
            </w:r>
            <w:proofErr w:type="spellEnd"/>
            <w:r w:rsidRPr="00430C4E">
              <w:rPr>
                <w:sz w:val="24"/>
              </w:rPr>
              <w:t xml:space="preserve"> </w:t>
            </w:r>
            <w:proofErr w:type="spellStart"/>
            <w:r w:rsidRPr="00430C4E">
              <w:rPr>
                <w:sz w:val="24"/>
              </w:rPr>
              <w:t>of</w:t>
            </w:r>
            <w:proofErr w:type="spellEnd"/>
            <w:r w:rsidRPr="00430C4E">
              <w:rPr>
                <w:sz w:val="24"/>
              </w:rPr>
              <w:t xml:space="preserve"> "</w:t>
            </w:r>
            <w:proofErr w:type="spellStart"/>
            <w:r w:rsidRPr="00430C4E">
              <w:rPr>
                <w:sz w:val="24"/>
              </w:rPr>
              <w:t>Sustainable</w:t>
            </w:r>
            <w:proofErr w:type="spellEnd"/>
            <w:r w:rsidRPr="00430C4E">
              <w:rPr>
                <w:sz w:val="24"/>
              </w:rPr>
              <w:t xml:space="preserve"> </w:t>
            </w:r>
            <w:proofErr w:type="spellStart"/>
            <w:r w:rsidRPr="00430C4E">
              <w:rPr>
                <w:sz w:val="24"/>
              </w:rPr>
              <w:t>development</w:t>
            </w:r>
            <w:proofErr w:type="spellEnd"/>
            <w:r w:rsidRPr="00430C4E">
              <w:rPr>
                <w:sz w:val="24"/>
              </w:rPr>
              <w:t>" (</w:t>
            </w:r>
            <w:proofErr w:type="spellStart"/>
            <w:r w:rsidRPr="00430C4E">
              <w:rPr>
                <w:sz w:val="24"/>
              </w:rPr>
              <w:t>eco-innovation</w:t>
            </w:r>
            <w:proofErr w:type="spellEnd"/>
            <w:r w:rsidRPr="00430C4E">
              <w:rPr>
                <w:sz w:val="24"/>
              </w:rPr>
              <w:t xml:space="preserve"> </w:t>
            </w:r>
            <w:proofErr w:type="spellStart"/>
            <w:r w:rsidRPr="00430C4E">
              <w:rPr>
                <w:sz w:val="24"/>
              </w:rPr>
              <w:t>component</w:t>
            </w:r>
            <w:proofErr w:type="spellEnd"/>
            <w:r w:rsidRPr="00430C4E">
              <w:rPr>
                <w:sz w:val="24"/>
              </w:rPr>
              <w:t>)</w:t>
            </w:r>
          </w:p>
        </w:tc>
        <w:tc>
          <w:tcPr>
            <w:tcW w:w="1658" w:type="dxa"/>
          </w:tcPr>
          <w:p w14:paraId="1F40E331" w14:textId="77777777" w:rsidR="009078B7" w:rsidRDefault="009078B7" w:rsidP="009078B7">
            <w:pPr>
              <w:pStyle w:val="TableParagraph"/>
              <w:spacing w:before="13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 w:rsidRPr="00E03653">
              <w:rPr>
                <w:sz w:val="24"/>
              </w:rPr>
              <w:t>5</w:t>
            </w:r>
          </w:p>
        </w:tc>
      </w:tr>
      <w:tr w:rsidR="009078B7" w14:paraId="5471EF21" w14:textId="77777777" w:rsidTr="009078B7">
        <w:trPr>
          <w:trHeight w:val="274"/>
        </w:trPr>
        <w:tc>
          <w:tcPr>
            <w:tcW w:w="566" w:type="dxa"/>
          </w:tcPr>
          <w:p w14:paraId="3B791939" w14:textId="77777777" w:rsidR="009078B7" w:rsidRDefault="009078B7" w:rsidP="009078B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6990" w:type="dxa"/>
          </w:tcPr>
          <w:p w14:paraId="2FC966D1" w14:textId="77777777" w:rsidR="009078B7" w:rsidRDefault="009078B7" w:rsidP="009078B7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proofErr w:type="spellStart"/>
            <w:r w:rsidRPr="00430C4E">
              <w:rPr>
                <w:sz w:val="24"/>
              </w:rPr>
              <w:t>Compliance</w:t>
            </w:r>
            <w:proofErr w:type="spellEnd"/>
            <w:r w:rsidRPr="00430C4E">
              <w:rPr>
                <w:sz w:val="24"/>
              </w:rPr>
              <w:t xml:space="preserve"> </w:t>
            </w:r>
            <w:proofErr w:type="spellStart"/>
            <w:r w:rsidRPr="00430C4E">
              <w:rPr>
                <w:sz w:val="24"/>
              </w:rPr>
              <w:t>with</w:t>
            </w:r>
            <w:proofErr w:type="spellEnd"/>
            <w:r w:rsidRPr="00430C4E">
              <w:rPr>
                <w:sz w:val="24"/>
              </w:rPr>
              <w:t xml:space="preserve"> </w:t>
            </w:r>
            <w:proofErr w:type="spellStart"/>
            <w:r w:rsidRPr="00430C4E">
              <w:rPr>
                <w:sz w:val="24"/>
              </w:rPr>
              <w:t>the</w:t>
            </w:r>
            <w:proofErr w:type="spellEnd"/>
            <w:r w:rsidRPr="00430C4E">
              <w:rPr>
                <w:sz w:val="24"/>
              </w:rPr>
              <w:t xml:space="preserve"> </w:t>
            </w:r>
            <w:proofErr w:type="spellStart"/>
            <w:r w:rsidRPr="00430C4E">
              <w:rPr>
                <w:sz w:val="24"/>
              </w:rPr>
              <w:t>priority</w:t>
            </w:r>
            <w:proofErr w:type="spellEnd"/>
            <w:r w:rsidRPr="00430C4E">
              <w:rPr>
                <w:sz w:val="24"/>
              </w:rPr>
              <w:t xml:space="preserve"> </w:t>
            </w:r>
            <w:proofErr w:type="spellStart"/>
            <w:r w:rsidRPr="00430C4E">
              <w:rPr>
                <w:sz w:val="24"/>
              </w:rPr>
              <w:t>areas</w:t>
            </w:r>
            <w:proofErr w:type="spellEnd"/>
            <w:r w:rsidRPr="00430C4E">
              <w:rPr>
                <w:sz w:val="24"/>
              </w:rPr>
              <w:t xml:space="preserve"> </w:t>
            </w:r>
            <w:proofErr w:type="spellStart"/>
            <w:r w:rsidRPr="00430C4E">
              <w:rPr>
                <w:sz w:val="24"/>
              </w:rPr>
              <w:t>of</w:t>
            </w:r>
            <w:proofErr w:type="spellEnd"/>
            <w:r w:rsidRPr="00430C4E">
              <w:rPr>
                <w:sz w:val="24"/>
              </w:rPr>
              <w:t xml:space="preserve"> </w:t>
            </w:r>
            <w:proofErr w:type="spellStart"/>
            <w:r w:rsidRPr="00430C4E">
              <w:rPr>
                <w:sz w:val="24"/>
              </w:rPr>
              <w:t>the</w:t>
            </w:r>
            <w:proofErr w:type="spellEnd"/>
            <w:r w:rsidRPr="00430C4E">
              <w:rPr>
                <w:sz w:val="24"/>
              </w:rPr>
              <w:t xml:space="preserve"> </w:t>
            </w:r>
            <w:proofErr w:type="spellStart"/>
            <w:r w:rsidRPr="00430C4E">
              <w:rPr>
                <w:sz w:val="24"/>
              </w:rPr>
              <w:t>innovation</w:t>
            </w:r>
            <w:proofErr w:type="spellEnd"/>
            <w:r w:rsidRPr="00430C4E">
              <w:rPr>
                <w:sz w:val="24"/>
              </w:rPr>
              <w:t xml:space="preserve"> </w:t>
            </w:r>
            <w:proofErr w:type="spellStart"/>
            <w:r w:rsidRPr="00430C4E">
              <w:rPr>
                <w:sz w:val="24"/>
              </w:rPr>
              <w:t>program</w:t>
            </w:r>
            <w:proofErr w:type="spellEnd"/>
            <w:r w:rsidRPr="00430C4E">
              <w:rPr>
                <w:sz w:val="24"/>
              </w:rPr>
              <w:t>.</w:t>
            </w:r>
          </w:p>
        </w:tc>
        <w:tc>
          <w:tcPr>
            <w:tcW w:w="1658" w:type="dxa"/>
          </w:tcPr>
          <w:p w14:paraId="5C7A21DC" w14:textId="77777777" w:rsidR="009078B7" w:rsidRDefault="009078B7" w:rsidP="009078B7">
            <w:pPr>
              <w:pStyle w:val="TableParagraph"/>
              <w:spacing w:before="135"/>
              <w:ind w:left="13"/>
              <w:jc w:val="center"/>
              <w:rPr>
                <w:sz w:val="24"/>
              </w:rPr>
            </w:pPr>
            <w:r w:rsidRPr="00E03653">
              <w:rPr>
                <w:sz w:val="24"/>
              </w:rPr>
              <w:t>1</w:t>
            </w:r>
          </w:p>
        </w:tc>
      </w:tr>
      <w:tr w:rsidR="009078B7" w14:paraId="0CBA004E" w14:textId="77777777" w:rsidTr="009078B7">
        <w:trPr>
          <w:trHeight w:val="275"/>
        </w:trPr>
        <w:tc>
          <w:tcPr>
            <w:tcW w:w="566" w:type="dxa"/>
          </w:tcPr>
          <w:p w14:paraId="31EFA8A5" w14:textId="77777777" w:rsidR="009078B7" w:rsidRDefault="009078B7" w:rsidP="009078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6990" w:type="dxa"/>
          </w:tcPr>
          <w:p w14:paraId="52258BBF" w14:textId="77777777" w:rsidR="009078B7" w:rsidRDefault="009078B7" w:rsidP="009078B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 w:rsidRPr="00430C4E">
              <w:rPr>
                <w:sz w:val="24"/>
              </w:rPr>
              <w:t>Compliance</w:t>
            </w:r>
            <w:proofErr w:type="spellEnd"/>
            <w:r w:rsidRPr="00430C4E">
              <w:rPr>
                <w:sz w:val="24"/>
              </w:rPr>
              <w:t xml:space="preserve"> </w:t>
            </w:r>
            <w:proofErr w:type="spellStart"/>
            <w:r w:rsidRPr="00430C4E">
              <w:rPr>
                <w:sz w:val="24"/>
              </w:rPr>
              <w:t>with</w:t>
            </w:r>
            <w:proofErr w:type="spellEnd"/>
            <w:r w:rsidRPr="00430C4E">
              <w:rPr>
                <w:sz w:val="24"/>
              </w:rPr>
              <w:t xml:space="preserve"> RIS3 </w:t>
            </w:r>
            <w:proofErr w:type="spellStart"/>
            <w:r w:rsidRPr="00430C4E">
              <w:rPr>
                <w:sz w:val="24"/>
              </w:rPr>
              <w:t>areas</w:t>
            </w:r>
            <w:proofErr w:type="spellEnd"/>
            <w:r w:rsidRPr="00430C4E">
              <w:rPr>
                <w:sz w:val="24"/>
              </w:rPr>
              <w:t>.</w:t>
            </w:r>
          </w:p>
        </w:tc>
        <w:tc>
          <w:tcPr>
            <w:tcW w:w="1658" w:type="dxa"/>
          </w:tcPr>
          <w:p w14:paraId="056EF502" w14:textId="77777777" w:rsidR="009078B7" w:rsidRDefault="009078B7" w:rsidP="009078B7">
            <w:pPr>
              <w:pStyle w:val="TableParagraph"/>
              <w:spacing w:before="135"/>
              <w:ind w:left="13"/>
              <w:jc w:val="center"/>
              <w:rPr>
                <w:sz w:val="24"/>
              </w:rPr>
            </w:pPr>
            <w:r w:rsidRPr="00E03653">
              <w:rPr>
                <w:sz w:val="24"/>
              </w:rPr>
              <w:t>1</w:t>
            </w:r>
          </w:p>
        </w:tc>
      </w:tr>
      <w:tr w:rsidR="009078B7" w14:paraId="2BA11DB9" w14:textId="77777777" w:rsidTr="009078B7">
        <w:trPr>
          <w:trHeight w:val="551"/>
        </w:trPr>
        <w:tc>
          <w:tcPr>
            <w:tcW w:w="566" w:type="dxa"/>
          </w:tcPr>
          <w:p w14:paraId="56AA7B1D" w14:textId="77777777" w:rsidR="009078B7" w:rsidRDefault="009078B7" w:rsidP="009078B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6990" w:type="dxa"/>
          </w:tcPr>
          <w:p w14:paraId="6541EC03" w14:textId="77777777" w:rsidR="009078B7" w:rsidRDefault="009078B7" w:rsidP="009078B7">
            <w:pPr>
              <w:pStyle w:val="TableParagraph"/>
              <w:spacing w:line="276" w:lineRule="exact"/>
              <w:ind w:left="108" w:right="132"/>
              <w:rPr>
                <w:sz w:val="24"/>
              </w:rPr>
            </w:pPr>
            <w:proofErr w:type="spellStart"/>
            <w:r w:rsidRPr="00430C4E">
              <w:rPr>
                <w:sz w:val="24"/>
              </w:rPr>
              <w:t>The</w:t>
            </w:r>
            <w:proofErr w:type="spellEnd"/>
            <w:r w:rsidRPr="00430C4E">
              <w:rPr>
                <w:sz w:val="24"/>
              </w:rPr>
              <w:t xml:space="preserve"> </w:t>
            </w:r>
            <w:proofErr w:type="spellStart"/>
            <w:r w:rsidRPr="00430C4E">
              <w:rPr>
                <w:sz w:val="24"/>
              </w:rPr>
              <w:t>project</w:t>
            </w:r>
            <w:proofErr w:type="spellEnd"/>
            <w:r w:rsidRPr="00430C4E">
              <w:rPr>
                <w:sz w:val="24"/>
              </w:rPr>
              <w:t xml:space="preserve"> </w:t>
            </w:r>
            <w:proofErr w:type="spellStart"/>
            <w:r w:rsidRPr="00430C4E">
              <w:rPr>
                <w:sz w:val="24"/>
              </w:rPr>
              <w:t>team</w:t>
            </w:r>
            <w:proofErr w:type="spellEnd"/>
            <w:r w:rsidRPr="00430C4E">
              <w:rPr>
                <w:sz w:val="24"/>
              </w:rPr>
              <w:t xml:space="preserve"> </w:t>
            </w:r>
            <w:proofErr w:type="spellStart"/>
            <w:r w:rsidRPr="00430C4E">
              <w:rPr>
                <w:sz w:val="24"/>
              </w:rPr>
              <w:t>is</w:t>
            </w:r>
            <w:proofErr w:type="spellEnd"/>
            <w:r w:rsidRPr="00430C4E">
              <w:rPr>
                <w:sz w:val="24"/>
              </w:rPr>
              <w:t xml:space="preserve"> </w:t>
            </w:r>
            <w:proofErr w:type="spellStart"/>
            <w:r w:rsidRPr="00430C4E">
              <w:rPr>
                <w:sz w:val="24"/>
              </w:rPr>
              <w:t>composed</w:t>
            </w:r>
            <w:proofErr w:type="spellEnd"/>
            <w:r w:rsidRPr="00430C4E">
              <w:rPr>
                <w:sz w:val="24"/>
              </w:rPr>
              <w:t xml:space="preserve"> </w:t>
            </w:r>
            <w:proofErr w:type="spellStart"/>
            <w:r w:rsidRPr="00430C4E">
              <w:rPr>
                <w:sz w:val="24"/>
              </w:rPr>
              <w:t>of</w:t>
            </w:r>
            <w:proofErr w:type="spellEnd"/>
            <w:r w:rsidRPr="00430C4E">
              <w:rPr>
                <w:sz w:val="24"/>
              </w:rPr>
              <w:t xml:space="preserve"> </w:t>
            </w:r>
            <w:proofErr w:type="spellStart"/>
            <w:r w:rsidRPr="00430C4E">
              <w:rPr>
                <w:sz w:val="24"/>
              </w:rPr>
              <w:t>interdisciplinary</w:t>
            </w:r>
            <w:proofErr w:type="spellEnd"/>
            <w:r w:rsidRPr="00430C4E">
              <w:rPr>
                <w:sz w:val="24"/>
              </w:rPr>
              <w:t xml:space="preserve"> </w:t>
            </w:r>
            <w:proofErr w:type="spellStart"/>
            <w:r w:rsidRPr="00430C4E">
              <w:rPr>
                <w:sz w:val="24"/>
              </w:rPr>
              <w:t>teams</w:t>
            </w:r>
            <w:proofErr w:type="spellEnd"/>
            <w:r w:rsidRPr="00430C4E">
              <w:rPr>
                <w:sz w:val="24"/>
              </w:rPr>
              <w:t xml:space="preserve"> (minimum </w:t>
            </w:r>
            <w:proofErr w:type="spellStart"/>
            <w:r w:rsidRPr="00430C4E">
              <w:rPr>
                <w:sz w:val="24"/>
              </w:rPr>
              <w:t>of</w:t>
            </w:r>
            <w:proofErr w:type="spellEnd"/>
            <w:r w:rsidRPr="00430C4E">
              <w:rPr>
                <w:sz w:val="24"/>
              </w:rPr>
              <w:t xml:space="preserve"> two </w:t>
            </w:r>
            <w:proofErr w:type="spellStart"/>
            <w:r w:rsidRPr="00430C4E">
              <w:rPr>
                <w:sz w:val="24"/>
              </w:rPr>
              <w:t>different</w:t>
            </w:r>
            <w:proofErr w:type="spellEnd"/>
            <w:r w:rsidRPr="00430C4E">
              <w:rPr>
                <w:sz w:val="24"/>
              </w:rPr>
              <w:t xml:space="preserve"> </w:t>
            </w:r>
            <w:proofErr w:type="spellStart"/>
            <w:r w:rsidRPr="00430C4E">
              <w:rPr>
                <w:sz w:val="24"/>
              </w:rPr>
              <w:t>directions</w:t>
            </w:r>
            <w:proofErr w:type="spellEnd"/>
            <w:r w:rsidRPr="00430C4E">
              <w:rPr>
                <w:sz w:val="24"/>
              </w:rPr>
              <w:t>).</w:t>
            </w:r>
          </w:p>
        </w:tc>
        <w:tc>
          <w:tcPr>
            <w:tcW w:w="1658" w:type="dxa"/>
          </w:tcPr>
          <w:p w14:paraId="2D081F2F" w14:textId="77777777" w:rsidR="009078B7" w:rsidRDefault="009078B7" w:rsidP="009078B7">
            <w:pPr>
              <w:pStyle w:val="TableParagraph"/>
              <w:spacing w:before="135"/>
              <w:ind w:left="13"/>
              <w:jc w:val="center"/>
              <w:rPr>
                <w:sz w:val="24"/>
              </w:rPr>
            </w:pPr>
            <w:r w:rsidRPr="00E03653">
              <w:rPr>
                <w:sz w:val="24"/>
              </w:rPr>
              <w:t>1</w:t>
            </w:r>
          </w:p>
        </w:tc>
      </w:tr>
    </w:tbl>
    <w:p w14:paraId="56026478" w14:textId="77777777" w:rsidR="009078B7" w:rsidRDefault="009078B7" w:rsidP="009078B7">
      <w:pPr>
        <w:pStyle w:val="TableParagraph"/>
        <w:jc w:val="center"/>
        <w:rPr>
          <w:sz w:val="24"/>
        </w:rPr>
      </w:pPr>
    </w:p>
    <w:p w14:paraId="72C2A08D" w14:textId="77777777" w:rsidR="009078B7" w:rsidRPr="009078B7" w:rsidRDefault="009078B7" w:rsidP="009078B7">
      <w:pPr>
        <w:rPr>
          <w:lang w:val="lv-LV" w:eastAsia="en-US"/>
        </w:rPr>
      </w:pPr>
    </w:p>
    <w:p w14:paraId="3089F918" w14:textId="77777777" w:rsidR="009078B7" w:rsidRPr="009078B7" w:rsidRDefault="009078B7" w:rsidP="009078B7">
      <w:pPr>
        <w:rPr>
          <w:lang w:val="lv-LV" w:eastAsia="en-US"/>
        </w:rPr>
      </w:pPr>
    </w:p>
    <w:p w14:paraId="1D123A16" w14:textId="77777777" w:rsidR="009078B7" w:rsidRPr="009078B7" w:rsidRDefault="009078B7" w:rsidP="009078B7">
      <w:pPr>
        <w:rPr>
          <w:lang w:val="lv-LV" w:eastAsia="en-US"/>
        </w:rPr>
      </w:pPr>
    </w:p>
    <w:p w14:paraId="4FDA857F" w14:textId="3EFE3966" w:rsidR="009078B7" w:rsidRPr="009078B7" w:rsidRDefault="009078B7" w:rsidP="009078B7">
      <w:pPr>
        <w:tabs>
          <w:tab w:val="left" w:pos="946"/>
        </w:tabs>
        <w:rPr>
          <w:lang w:val="lv-LV" w:eastAsia="en-US"/>
        </w:rPr>
        <w:sectPr w:rsidR="009078B7" w:rsidRPr="009078B7" w:rsidSect="005B2BDD">
          <w:pgSz w:w="11910" w:h="16840"/>
          <w:pgMar w:top="1040" w:right="283" w:bottom="1200" w:left="708" w:header="0" w:footer="992" w:gutter="0"/>
          <w:cols w:space="720"/>
        </w:sectPr>
      </w:pPr>
    </w:p>
    <w:p w14:paraId="3C12FF78" w14:textId="1169AA87" w:rsidR="009078B7" w:rsidRDefault="009078B7" w:rsidP="000C5840">
      <w:pPr>
        <w:pStyle w:val="BodyText"/>
      </w:pPr>
      <w:r>
        <w:lastRenderedPageBreak/>
        <w:t xml:space="preserve">*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bonus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Expert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granted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aspects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rPr>
          <w:spacing w:val="-2"/>
        </w:rPr>
        <w:t>:</w:t>
      </w:r>
    </w:p>
    <w:p w14:paraId="3FDF7A4E" w14:textId="77777777" w:rsidR="009078B7" w:rsidRPr="005B2BDD" w:rsidRDefault="009078B7" w:rsidP="009078B7">
      <w:pPr>
        <w:pStyle w:val="ListParagraph"/>
        <w:widowControl w:val="0"/>
        <w:numPr>
          <w:ilvl w:val="0"/>
          <w:numId w:val="1"/>
        </w:numPr>
        <w:tabs>
          <w:tab w:val="left" w:pos="1373"/>
        </w:tabs>
        <w:autoSpaceDE w:val="0"/>
        <w:autoSpaceDN w:val="0"/>
        <w:spacing w:before="180"/>
        <w:contextualSpacing w:val="0"/>
        <w:rPr>
          <w:lang w:val="lv-LV"/>
        </w:rPr>
      </w:pPr>
      <w:proofErr w:type="spellStart"/>
      <w:r w:rsidRPr="005B2BDD">
        <w:rPr>
          <w:lang w:val="lv-LV"/>
        </w:rPr>
        <w:t>the</w:t>
      </w:r>
      <w:proofErr w:type="spellEnd"/>
      <w:r w:rsidRPr="005B2BDD">
        <w:rPr>
          <w:lang w:val="lv-LV"/>
        </w:rPr>
        <w:t xml:space="preserve"> </w:t>
      </w:r>
      <w:proofErr w:type="spellStart"/>
      <w:r w:rsidRPr="005B2BDD">
        <w:rPr>
          <w:lang w:val="lv-LV"/>
        </w:rPr>
        <w:t>proposed</w:t>
      </w:r>
      <w:proofErr w:type="spellEnd"/>
      <w:r w:rsidRPr="005B2BDD">
        <w:rPr>
          <w:lang w:val="lv-LV"/>
        </w:rPr>
        <w:t xml:space="preserve"> </w:t>
      </w:r>
      <w:proofErr w:type="spellStart"/>
      <w:r w:rsidRPr="005B2BDD">
        <w:rPr>
          <w:lang w:val="lv-LV"/>
        </w:rPr>
        <w:t>innovation</w:t>
      </w:r>
      <w:proofErr w:type="spellEnd"/>
      <w:r w:rsidRPr="005B2BDD">
        <w:rPr>
          <w:lang w:val="lv-LV"/>
        </w:rPr>
        <w:t xml:space="preserve"> </w:t>
      </w:r>
      <w:proofErr w:type="spellStart"/>
      <w:r w:rsidRPr="005B2BDD">
        <w:rPr>
          <w:lang w:val="lv-LV"/>
        </w:rPr>
        <w:t>may</w:t>
      </w:r>
      <w:proofErr w:type="spellEnd"/>
      <w:r w:rsidRPr="005B2BDD">
        <w:rPr>
          <w:lang w:val="lv-LV"/>
        </w:rPr>
        <w:t xml:space="preserve"> </w:t>
      </w:r>
      <w:proofErr w:type="spellStart"/>
      <w:r w:rsidRPr="005B2BDD">
        <w:rPr>
          <w:lang w:val="lv-LV"/>
        </w:rPr>
        <w:t>address</w:t>
      </w:r>
      <w:proofErr w:type="spellEnd"/>
      <w:r w:rsidRPr="005B2BDD">
        <w:rPr>
          <w:lang w:val="lv-LV"/>
        </w:rPr>
        <w:t xml:space="preserve"> </w:t>
      </w:r>
      <w:proofErr w:type="spellStart"/>
      <w:r w:rsidRPr="005B2BDD">
        <w:rPr>
          <w:lang w:val="lv-LV"/>
        </w:rPr>
        <w:t>business</w:t>
      </w:r>
      <w:proofErr w:type="spellEnd"/>
      <w:r w:rsidRPr="005B2BDD">
        <w:rPr>
          <w:lang w:val="lv-LV"/>
        </w:rPr>
        <w:t xml:space="preserve"> </w:t>
      </w:r>
      <w:proofErr w:type="spellStart"/>
      <w:r w:rsidRPr="005B2BDD">
        <w:rPr>
          <w:lang w:val="lv-LV"/>
        </w:rPr>
        <w:t>and</w:t>
      </w:r>
      <w:proofErr w:type="spellEnd"/>
      <w:r w:rsidRPr="005B2BDD">
        <w:rPr>
          <w:lang w:val="lv-LV"/>
        </w:rPr>
        <w:t xml:space="preserve"> </w:t>
      </w:r>
      <w:proofErr w:type="spellStart"/>
      <w:r w:rsidRPr="005B2BDD">
        <w:rPr>
          <w:lang w:val="lv-LV"/>
        </w:rPr>
        <w:t>societal</w:t>
      </w:r>
      <w:proofErr w:type="spellEnd"/>
    </w:p>
    <w:p w14:paraId="7B63E8C2" w14:textId="77777777" w:rsidR="009078B7" w:rsidRDefault="009078B7" w:rsidP="009078B7">
      <w:pPr>
        <w:pStyle w:val="BodyText"/>
        <w:spacing w:before="22"/>
        <w:ind w:left="1373"/>
      </w:pPr>
      <w:proofErr w:type="spellStart"/>
      <w:r>
        <w:t>problems</w:t>
      </w:r>
      <w:proofErr w:type="spellEnd"/>
      <w:r>
        <w:t>/</w:t>
      </w:r>
      <w:proofErr w:type="spellStart"/>
      <w:r>
        <w:t>challenges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priority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 </w:t>
      </w:r>
      <w:proofErr w:type="spellStart"/>
      <w:r>
        <w:t>identified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TSI </w:t>
      </w:r>
      <w:proofErr w:type="spellStart"/>
      <w:r>
        <w:t>partners</w:t>
      </w:r>
      <w:proofErr w:type="spellEnd"/>
      <w:r>
        <w:t>;</w:t>
      </w:r>
    </w:p>
    <w:p w14:paraId="42E5664B" w14:textId="77777777" w:rsidR="009078B7" w:rsidRDefault="009078B7" w:rsidP="009078B7">
      <w:pPr>
        <w:pStyle w:val="BodyText"/>
        <w:spacing w:before="22"/>
        <w:ind w:left="1373"/>
      </w:pPr>
      <w:proofErr w:type="spellStart"/>
      <w:r>
        <w:rPr>
          <w:spacing w:val="-2"/>
        </w:rPr>
        <w:t>tasks</w:t>
      </w:r>
      <w:proofErr w:type="spellEnd"/>
      <w:r>
        <w:rPr>
          <w:spacing w:val="-2"/>
        </w:rPr>
        <w:t>;</w:t>
      </w:r>
    </w:p>
    <w:p w14:paraId="759222D6" w14:textId="77777777" w:rsidR="009078B7" w:rsidRDefault="009078B7" w:rsidP="009078B7">
      <w:pPr>
        <w:pStyle w:val="ListParagraph"/>
        <w:widowControl w:val="0"/>
        <w:numPr>
          <w:ilvl w:val="0"/>
          <w:numId w:val="1"/>
        </w:numPr>
        <w:tabs>
          <w:tab w:val="left" w:pos="1373"/>
        </w:tabs>
        <w:autoSpaceDE w:val="0"/>
        <w:autoSpaceDN w:val="0"/>
        <w:spacing w:before="24"/>
        <w:contextualSpacing w:val="0"/>
      </w:pPr>
      <w:r>
        <w:t>a patent is planned, and this is credible and justified.</w:t>
      </w:r>
    </w:p>
    <w:p w14:paraId="024F528C" w14:textId="04A99BBE" w:rsidR="009078B7" w:rsidRDefault="009078B7" w:rsidP="009078B7">
      <w:pPr>
        <w:pStyle w:val="ListParagraph"/>
        <w:widowControl w:val="0"/>
        <w:numPr>
          <w:ilvl w:val="0"/>
          <w:numId w:val="1"/>
        </w:numPr>
        <w:tabs>
          <w:tab w:val="left" w:pos="1373"/>
        </w:tabs>
        <w:autoSpaceDE w:val="0"/>
        <w:autoSpaceDN w:val="0"/>
        <w:spacing w:before="21"/>
        <w:contextualSpacing w:val="0"/>
      </w:pPr>
      <w:r>
        <w:t>the proposed solution is unique and may significantly influence the growth of the sector.</w:t>
      </w:r>
    </w:p>
    <w:p w14:paraId="381E806E" w14:textId="77777777" w:rsidR="009078B7" w:rsidRDefault="009078B7" w:rsidP="009078B7">
      <w:pPr>
        <w:pStyle w:val="ListParagraph"/>
        <w:widowControl w:val="0"/>
        <w:numPr>
          <w:ilvl w:val="0"/>
          <w:numId w:val="1"/>
        </w:numPr>
        <w:tabs>
          <w:tab w:val="left" w:pos="1373"/>
        </w:tabs>
        <w:autoSpaceDE w:val="0"/>
        <w:autoSpaceDN w:val="0"/>
        <w:spacing w:before="21"/>
        <w:contextualSpacing w:val="0"/>
      </w:pPr>
      <w:r w:rsidRPr="00430C4E">
        <w:t>Compliance with RIS3 areas.</w:t>
      </w:r>
    </w:p>
    <w:p w14:paraId="0531BEF4" w14:textId="77777777" w:rsidR="009078B7" w:rsidRDefault="009078B7" w:rsidP="009078B7">
      <w:pPr>
        <w:pStyle w:val="ListParagraph"/>
        <w:widowControl w:val="0"/>
        <w:numPr>
          <w:ilvl w:val="0"/>
          <w:numId w:val="1"/>
        </w:numPr>
        <w:tabs>
          <w:tab w:val="left" w:pos="1373"/>
        </w:tabs>
        <w:autoSpaceDE w:val="0"/>
        <w:autoSpaceDN w:val="0"/>
        <w:spacing w:before="21"/>
        <w:contextualSpacing w:val="0"/>
      </w:pPr>
      <w:r w:rsidRPr="00430C4E">
        <w:t>Compliance with the priority directions of the innovation program.</w:t>
      </w:r>
    </w:p>
    <w:p w14:paraId="60774997" w14:textId="77777777" w:rsidR="009078B7" w:rsidRDefault="009078B7" w:rsidP="009078B7">
      <w:pPr>
        <w:pStyle w:val="ListParagraph"/>
        <w:widowControl w:val="0"/>
        <w:numPr>
          <w:ilvl w:val="0"/>
          <w:numId w:val="1"/>
        </w:numPr>
        <w:tabs>
          <w:tab w:val="left" w:pos="1373"/>
        </w:tabs>
        <w:autoSpaceDE w:val="0"/>
        <w:autoSpaceDN w:val="0"/>
        <w:spacing w:before="21"/>
        <w:contextualSpacing w:val="0"/>
      </w:pPr>
      <w:r w:rsidRPr="00430C4E">
        <w:t>The composition of the project team is formed as interdisciplinary teams (minimum two different directions).</w:t>
      </w:r>
    </w:p>
    <w:p w14:paraId="5B4F1379" w14:textId="77777777" w:rsidR="009078B7" w:rsidRDefault="009078B7" w:rsidP="009078B7">
      <w:pPr>
        <w:pStyle w:val="ListParagraph"/>
        <w:widowControl w:val="0"/>
        <w:tabs>
          <w:tab w:val="left" w:pos="1373"/>
        </w:tabs>
        <w:autoSpaceDE w:val="0"/>
        <w:autoSpaceDN w:val="0"/>
        <w:spacing w:before="21"/>
        <w:ind w:left="1373"/>
        <w:contextualSpacing w:val="0"/>
      </w:pPr>
    </w:p>
    <w:p w14:paraId="03AAFF33" w14:textId="77777777" w:rsidR="009078B7" w:rsidRDefault="009078B7" w:rsidP="009078B7">
      <w:pPr>
        <w:widowControl w:val="0"/>
        <w:tabs>
          <w:tab w:val="left" w:pos="1373"/>
        </w:tabs>
        <w:autoSpaceDE w:val="0"/>
        <w:autoSpaceDN w:val="0"/>
        <w:spacing w:before="21"/>
        <w:jc w:val="both"/>
      </w:pPr>
      <w:r>
        <w:t xml:space="preserve">The points awarded to teams (applications) are compiled and ranked from highest to lowest. If necessary, the Committee may </w:t>
      </w:r>
      <w:proofErr w:type="spellStart"/>
      <w:r>
        <w:t>organise</w:t>
      </w:r>
      <w:proofErr w:type="spellEnd"/>
      <w:r>
        <w:t xml:space="preserve"> additional meetings with the team and/or request additional documents and information to decide on awarding based on the competition results. The Committee may award additional expert bonus points from 1 to 5. The maximum possible score for an application is 80. The winners are the teams with the highest number of points (according to the ranked results).</w:t>
      </w:r>
    </w:p>
    <w:p w14:paraId="520CECC4" w14:textId="77777777" w:rsidR="009078B7" w:rsidRPr="00EB624E" w:rsidRDefault="009078B7" w:rsidP="009078B7">
      <w:pPr>
        <w:jc w:val="both"/>
        <w:rPr>
          <w:noProof/>
          <w:lang w:val="lv-LV"/>
        </w:rPr>
      </w:pPr>
    </w:p>
    <w:p w14:paraId="54E3FF9B" w14:textId="77777777" w:rsidR="009078B7" w:rsidRPr="00EB624E" w:rsidRDefault="009078B7" w:rsidP="009078B7">
      <w:pPr>
        <w:jc w:val="both"/>
        <w:rPr>
          <w:noProof/>
          <w:lang w:val="lv-LV"/>
        </w:rPr>
      </w:pPr>
    </w:p>
    <w:p w14:paraId="49D1C66F" w14:textId="77777777" w:rsidR="009078B7" w:rsidRDefault="009078B7" w:rsidP="009078B7">
      <w:pPr>
        <w:jc w:val="both"/>
        <w:rPr>
          <w:noProof/>
          <w:lang w:val="lv-LV"/>
        </w:rPr>
      </w:pPr>
    </w:p>
    <w:p w14:paraId="0FB66419" w14:textId="77777777" w:rsidR="009078B7" w:rsidRDefault="009078B7" w:rsidP="009078B7">
      <w:pPr>
        <w:jc w:val="both"/>
        <w:rPr>
          <w:noProof/>
          <w:lang w:val="lv-LV"/>
        </w:rPr>
      </w:pPr>
    </w:p>
    <w:p w14:paraId="632AC967" w14:textId="77777777" w:rsidR="009078B7" w:rsidRPr="00EB624E" w:rsidRDefault="009078B7" w:rsidP="009078B7">
      <w:pPr>
        <w:jc w:val="both"/>
        <w:rPr>
          <w:noProof/>
          <w:lang w:val="lv-LV"/>
        </w:rPr>
      </w:pPr>
    </w:p>
    <w:p w14:paraId="7B7D68B4" w14:textId="77777777" w:rsidR="009078B7" w:rsidRPr="00EB624E" w:rsidRDefault="009078B7" w:rsidP="009078B7">
      <w:pPr>
        <w:jc w:val="both"/>
        <w:rPr>
          <w:noProof/>
          <w:lang w:val="lv-LV"/>
        </w:rPr>
      </w:pPr>
    </w:p>
    <w:p w14:paraId="12119E60" w14:textId="77777777" w:rsidR="00AB0B1B" w:rsidRDefault="00AB0B1B"/>
    <w:sectPr w:rsidR="00AB0B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72412"/>
    <w:multiLevelType w:val="hybridMultilevel"/>
    <w:tmpl w:val="E7986072"/>
    <w:lvl w:ilvl="0" w:tplc="7232741E">
      <w:numFmt w:val="bullet"/>
      <w:lvlText w:val="●"/>
      <w:lvlJc w:val="left"/>
      <w:pPr>
        <w:ind w:left="13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2D883388">
      <w:numFmt w:val="bullet"/>
      <w:lvlText w:val="•"/>
      <w:lvlJc w:val="left"/>
      <w:pPr>
        <w:ind w:left="2333" w:hanging="360"/>
      </w:pPr>
      <w:rPr>
        <w:rFonts w:hint="default"/>
        <w:lang w:val="lv-LV" w:eastAsia="en-US" w:bidi="ar-SA"/>
      </w:rPr>
    </w:lvl>
    <w:lvl w:ilvl="2" w:tplc="71CC38F8">
      <w:numFmt w:val="bullet"/>
      <w:lvlText w:val="•"/>
      <w:lvlJc w:val="left"/>
      <w:pPr>
        <w:ind w:left="3287" w:hanging="360"/>
      </w:pPr>
      <w:rPr>
        <w:rFonts w:hint="default"/>
        <w:lang w:val="lv-LV" w:eastAsia="en-US" w:bidi="ar-SA"/>
      </w:rPr>
    </w:lvl>
    <w:lvl w:ilvl="3" w:tplc="E10E5F62">
      <w:numFmt w:val="bullet"/>
      <w:lvlText w:val="•"/>
      <w:lvlJc w:val="left"/>
      <w:pPr>
        <w:ind w:left="4240" w:hanging="360"/>
      </w:pPr>
      <w:rPr>
        <w:rFonts w:hint="default"/>
        <w:lang w:val="lv-LV" w:eastAsia="en-US" w:bidi="ar-SA"/>
      </w:rPr>
    </w:lvl>
    <w:lvl w:ilvl="4" w:tplc="91CE09FA">
      <w:numFmt w:val="bullet"/>
      <w:lvlText w:val="•"/>
      <w:lvlJc w:val="left"/>
      <w:pPr>
        <w:ind w:left="5194" w:hanging="360"/>
      </w:pPr>
      <w:rPr>
        <w:rFonts w:hint="default"/>
        <w:lang w:val="lv-LV" w:eastAsia="en-US" w:bidi="ar-SA"/>
      </w:rPr>
    </w:lvl>
    <w:lvl w:ilvl="5" w:tplc="41024A7A">
      <w:numFmt w:val="bullet"/>
      <w:lvlText w:val="•"/>
      <w:lvlJc w:val="left"/>
      <w:pPr>
        <w:ind w:left="6147" w:hanging="360"/>
      </w:pPr>
      <w:rPr>
        <w:rFonts w:hint="default"/>
        <w:lang w:val="lv-LV" w:eastAsia="en-US" w:bidi="ar-SA"/>
      </w:rPr>
    </w:lvl>
    <w:lvl w:ilvl="6" w:tplc="9280C70A">
      <w:numFmt w:val="bullet"/>
      <w:lvlText w:val="•"/>
      <w:lvlJc w:val="left"/>
      <w:pPr>
        <w:ind w:left="7101" w:hanging="360"/>
      </w:pPr>
      <w:rPr>
        <w:rFonts w:hint="default"/>
        <w:lang w:val="lv-LV" w:eastAsia="en-US" w:bidi="ar-SA"/>
      </w:rPr>
    </w:lvl>
    <w:lvl w:ilvl="7" w:tplc="4CF029B0">
      <w:numFmt w:val="bullet"/>
      <w:lvlText w:val="•"/>
      <w:lvlJc w:val="left"/>
      <w:pPr>
        <w:ind w:left="8054" w:hanging="360"/>
      </w:pPr>
      <w:rPr>
        <w:rFonts w:hint="default"/>
        <w:lang w:val="lv-LV" w:eastAsia="en-US" w:bidi="ar-SA"/>
      </w:rPr>
    </w:lvl>
    <w:lvl w:ilvl="8" w:tplc="BB2AE296">
      <w:numFmt w:val="bullet"/>
      <w:lvlText w:val="•"/>
      <w:lvlJc w:val="left"/>
      <w:pPr>
        <w:ind w:left="9008" w:hanging="360"/>
      </w:pPr>
      <w:rPr>
        <w:rFonts w:hint="default"/>
        <w:lang w:val="lv-LV" w:eastAsia="en-US" w:bidi="ar-SA"/>
      </w:rPr>
    </w:lvl>
  </w:abstractNum>
  <w:abstractNum w:abstractNumId="1" w15:restartNumberingAfterBreak="0">
    <w:nsid w:val="7614247B"/>
    <w:multiLevelType w:val="hybridMultilevel"/>
    <w:tmpl w:val="7814FEF8"/>
    <w:lvl w:ilvl="0" w:tplc="04326406">
      <w:start w:val="1"/>
      <w:numFmt w:val="decimal"/>
      <w:lvlText w:val="%1."/>
      <w:lvlJc w:val="left"/>
      <w:pPr>
        <w:ind w:left="89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B0F664DE">
      <w:numFmt w:val="bullet"/>
      <w:lvlText w:val="•"/>
      <w:lvlJc w:val="left"/>
      <w:pPr>
        <w:ind w:left="1901" w:hanging="240"/>
      </w:pPr>
      <w:rPr>
        <w:rFonts w:hint="default"/>
        <w:lang w:val="lv-LV" w:eastAsia="en-US" w:bidi="ar-SA"/>
      </w:rPr>
    </w:lvl>
    <w:lvl w:ilvl="2" w:tplc="119AB09C">
      <w:numFmt w:val="bullet"/>
      <w:lvlText w:val="•"/>
      <w:lvlJc w:val="left"/>
      <w:pPr>
        <w:ind w:left="2903" w:hanging="240"/>
      </w:pPr>
      <w:rPr>
        <w:rFonts w:hint="default"/>
        <w:lang w:val="lv-LV" w:eastAsia="en-US" w:bidi="ar-SA"/>
      </w:rPr>
    </w:lvl>
    <w:lvl w:ilvl="3" w:tplc="BE7665D6">
      <w:numFmt w:val="bullet"/>
      <w:lvlText w:val="•"/>
      <w:lvlJc w:val="left"/>
      <w:pPr>
        <w:ind w:left="3904" w:hanging="240"/>
      </w:pPr>
      <w:rPr>
        <w:rFonts w:hint="default"/>
        <w:lang w:val="lv-LV" w:eastAsia="en-US" w:bidi="ar-SA"/>
      </w:rPr>
    </w:lvl>
    <w:lvl w:ilvl="4" w:tplc="1BB2C310">
      <w:numFmt w:val="bullet"/>
      <w:lvlText w:val="•"/>
      <w:lvlJc w:val="left"/>
      <w:pPr>
        <w:ind w:left="4906" w:hanging="240"/>
      </w:pPr>
      <w:rPr>
        <w:rFonts w:hint="default"/>
        <w:lang w:val="lv-LV" w:eastAsia="en-US" w:bidi="ar-SA"/>
      </w:rPr>
    </w:lvl>
    <w:lvl w:ilvl="5" w:tplc="B0F2A2B0">
      <w:numFmt w:val="bullet"/>
      <w:lvlText w:val="•"/>
      <w:lvlJc w:val="left"/>
      <w:pPr>
        <w:ind w:left="5907" w:hanging="240"/>
      </w:pPr>
      <w:rPr>
        <w:rFonts w:hint="default"/>
        <w:lang w:val="lv-LV" w:eastAsia="en-US" w:bidi="ar-SA"/>
      </w:rPr>
    </w:lvl>
    <w:lvl w:ilvl="6" w:tplc="B7C6BD3C">
      <w:numFmt w:val="bullet"/>
      <w:lvlText w:val="•"/>
      <w:lvlJc w:val="left"/>
      <w:pPr>
        <w:ind w:left="6909" w:hanging="240"/>
      </w:pPr>
      <w:rPr>
        <w:rFonts w:hint="default"/>
        <w:lang w:val="lv-LV" w:eastAsia="en-US" w:bidi="ar-SA"/>
      </w:rPr>
    </w:lvl>
    <w:lvl w:ilvl="7" w:tplc="32069FC6">
      <w:numFmt w:val="bullet"/>
      <w:lvlText w:val="•"/>
      <w:lvlJc w:val="left"/>
      <w:pPr>
        <w:ind w:left="7910" w:hanging="240"/>
      </w:pPr>
      <w:rPr>
        <w:rFonts w:hint="default"/>
        <w:lang w:val="lv-LV" w:eastAsia="en-US" w:bidi="ar-SA"/>
      </w:rPr>
    </w:lvl>
    <w:lvl w:ilvl="8" w:tplc="D7404E84">
      <w:numFmt w:val="bullet"/>
      <w:lvlText w:val="•"/>
      <w:lvlJc w:val="left"/>
      <w:pPr>
        <w:ind w:left="8912" w:hanging="240"/>
      </w:pPr>
      <w:rPr>
        <w:rFonts w:hint="default"/>
        <w:lang w:val="lv-LV" w:eastAsia="en-US" w:bidi="ar-SA"/>
      </w:rPr>
    </w:lvl>
  </w:abstractNum>
  <w:num w:numId="1" w16cid:durableId="983580201">
    <w:abstractNumId w:val="0"/>
  </w:num>
  <w:num w:numId="2" w16cid:durableId="1506481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8B7"/>
    <w:rsid w:val="000C5840"/>
    <w:rsid w:val="002E59E2"/>
    <w:rsid w:val="003B6DC3"/>
    <w:rsid w:val="009078B7"/>
    <w:rsid w:val="00AB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BF4CF"/>
  <w15:chartTrackingRefBased/>
  <w15:docId w15:val="{6CABBD36-3C1D-4D4F-96CF-77660554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8B7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H&amp;P List Paragraph,2,Listeavsnitt1,Saistīto dokumentu saraksts"/>
    <w:basedOn w:val="Normal"/>
    <w:link w:val="ListParagraphChar"/>
    <w:uiPriority w:val="1"/>
    <w:qFormat/>
    <w:rsid w:val="009078B7"/>
    <w:pPr>
      <w:ind w:left="720"/>
      <w:contextualSpacing/>
    </w:pPr>
  </w:style>
  <w:style w:type="character" w:customStyle="1" w:styleId="ListParagraphChar">
    <w:name w:val="List Paragraph Char"/>
    <w:aliases w:val="Strip Char,H&amp;P List Paragraph Char,2 Char,Listeavsnitt1 Char,Saistīto dokumentu saraksts Char"/>
    <w:link w:val="ListParagraph"/>
    <w:uiPriority w:val="1"/>
    <w:locked/>
    <w:rsid w:val="009078B7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078B7"/>
    <w:pPr>
      <w:widowControl w:val="0"/>
      <w:autoSpaceDE w:val="0"/>
      <w:autoSpaceDN w:val="0"/>
    </w:pPr>
    <w:rPr>
      <w:sz w:val="22"/>
      <w:szCs w:val="22"/>
      <w:lang w:val="lv-LV" w:eastAsia="en-US"/>
    </w:rPr>
  </w:style>
  <w:style w:type="paragraph" w:styleId="BodyText">
    <w:name w:val="Body Text"/>
    <w:basedOn w:val="Normal"/>
    <w:link w:val="BodyTextChar"/>
    <w:uiPriority w:val="1"/>
    <w:qFormat/>
    <w:rsid w:val="009078B7"/>
    <w:pPr>
      <w:widowControl w:val="0"/>
      <w:autoSpaceDE w:val="0"/>
      <w:autoSpaceDN w:val="0"/>
    </w:pPr>
    <w:rPr>
      <w:lang w:val="lv-LV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078B7"/>
    <w:rPr>
      <w:rFonts w:ascii="Times New Roman" w:eastAsia="Times New Roman" w:hAnsi="Times New Roman" w:cs="Times New Roman"/>
      <w:kern w:val="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3266</Words>
  <Characters>1863</Characters>
  <Application>Microsoft Office Word</Application>
  <DocSecurity>0</DocSecurity>
  <Lines>15</Lines>
  <Paragraphs>10</Paragraphs>
  <ScaleCrop>false</ScaleCrop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betaluxurytravel@gmail.com</dc:creator>
  <cp:keywords/>
  <dc:description/>
  <cp:lastModifiedBy>Aija Rengarte</cp:lastModifiedBy>
  <cp:revision>2</cp:revision>
  <dcterms:created xsi:type="dcterms:W3CDTF">2026-05-13T09:56:00Z</dcterms:created>
  <dcterms:modified xsi:type="dcterms:W3CDTF">2026-05-13T09:56:00Z</dcterms:modified>
</cp:coreProperties>
</file>